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9" w:rsidRDefault="00134EE4" w:rsidP="00177E99">
      <w:pPr>
        <w:pStyle w:val="5"/>
        <w:jc w:val="center"/>
        <w:rPr>
          <w:szCs w:val="28"/>
        </w:rPr>
      </w:pPr>
      <w:r>
        <w:rPr>
          <w:szCs w:val="28"/>
        </w:rPr>
        <w:t xml:space="preserve">  </w:t>
      </w:r>
    </w:p>
    <w:p w:rsidR="00177E99" w:rsidRDefault="00177E99" w:rsidP="00177E99">
      <w:pPr>
        <w:pStyle w:val="5"/>
        <w:rPr>
          <w:szCs w:val="28"/>
        </w:rPr>
      </w:pPr>
    </w:p>
    <w:p w:rsidR="00177E99" w:rsidRDefault="00177E99" w:rsidP="00177E99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                         ШУМЯЧСКОГО РАЙОНА СМОЛЕНСКОЙ ОБЛАСТИ</w:t>
      </w:r>
    </w:p>
    <w:p w:rsidR="00177E99" w:rsidRDefault="00177E99" w:rsidP="00177E99">
      <w:pPr>
        <w:jc w:val="center"/>
        <w:rPr>
          <w:b/>
          <w:szCs w:val="24"/>
        </w:rPr>
      </w:pPr>
    </w:p>
    <w:p w:rsidR="00177E99" w:rsidRDefault="00177E99" w:rsidP="00177E99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77E99" w:rsidRDefault="00177E99" w:rsidP="00177E99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77E99" w:rsidRDefault="00177E99" w:rsidP="00177E99">
      <w:pPr>
        <w:rPr>
          <w:szCs w:val="24"/>
        </w:rPr>
      </w:pPr>
      <w:r>
        <w:rPr>
          <w:szCs w:val="24"/>
        </w:rPr>
        <w:t xml:space="preserve">от  </w:t>
      </w:r>
      <w:r w:rsidR="00467AE4">
        <w:rPr>
          <w:szCs w:val="24"/>
        </w:rPr>
        <w:t xml:space="preserve">07 </w:t>
      </w:r>
      <w:r>
        <w:rPr>
          <w:szCs w:val="24"/>
        </w:rPr>
        <w:t xml:space="preserve">марта    2024 г                                                                            № </w:t>
      </w:r>
      <w:r w:rsidR="00467AE4">
        <w:rPr>
          <w:szCs w:val="24"/>
        </w:rPr>
        <w:t>18</w:t>
      </w:r>
    </w:p>
    <w:p w:rsidR="00177E99" w:rsidRDefault="00177E99" w:rsidP="00177E99">
      <w:pPr>
        <w:rPr>
          <w:szCs w:val="24"/>
        </w:rPr>
      </w:pPr>
      <w:r>
        <w:rPr>
          <w:szCs w:val="24"/>
        </w:rPr>
        <w:t>ст. Понятовка</w:t>
      </w:r>
    </w:p>
    <w:p w:rsidR="00177E99" w:rsidRDefault="00177E99" w:rsidP="00177E99">
      <w:pPr>
        <w:jc w:val="center"/>
        <w:rPr>
          <w:szCs w:val="24"/>
        </w:rPr>
      </w:pPr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t xml:space="preserve"> </w:t>
      </w:r>
      <w:r>
        <w:rPr>
          <w:color w:val="212121"/>
        </w:rPr>
        <w:t xml:space="preserve">О внесении изменений в   </w:t>
      </w:r>
      <w:proofErr w:type="gramStart"/>
      <w:r>
        <w:rPr>
          <w:color w:val="212121"/>
        </w:rPr>
        <w:t>Административный</w:t>
      </w:r>
      <w:proofErr w:type="gramEnd"/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регламент по предоставлени</w:t>
      </w:r>
      <w:r w:rsidR="00E05A92">
        <w:rPr>
          <w:color w:val="212121"/>
        </w:rPr>
        <w:t>ю</w:t>
      </w:r>
      <w:r>
        <w:rPr>
          <w:color w:val="212121"/>
        </w:rPr>
        <w:t xml:space="preserve">  </w:t>
      </w:r>
      <w:proofErr w:type="gramStart"/>
      <w:r>
        <w:rPr>
          <w:color w:val="212121"/>
        </w:rPr>
        <w:t>муниципальной</w:t>
      </w:r>
      <w:proofErr w:type="gramEnd"/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услуги   «Предоставление     информации     </w:t>
      </w:r>
      <w:proofErr w:type="gramStart"/>
      <w:r>
        <w:rPr>
          <w:color w:val="212121"/>
        </w:rPr>
        <w:t>об</w:t>
      </w:r>
      <w:proofErr w:type="gramEnd"/>
      <w:r>
        <w:rPr>
          <w:color w:val="212121"/>
        </w:rPr>
        <w:t xml:space="preserve"> </w:t>
      </w:r>
    </w:p>
    <w:p w:rsidR="0053321A" w:rsidRDefault="0053321A" w:rsidP="0053321A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объектах</w:t>
      </w:r>
      <w:proofErr w:type="gramStart"/>
      <w:r>
        <w:rPr>
          <w:color w:val="212121"/>
        </w:rPr>
        <w:t xml:space="preserve"> ,</w:t>
      </w:r>
      <w:proofErr w:type="gramEnd"/>
      <w:r>
        <w:rPr>
          <w:color w:val="212121"/>
        </w:rPr>
        <w:t xml:space="preserve">     содержащейся         в          реестре</w:t>
      </w:r>
    </w:p>
    <w:p w:rsidR="0053321A" w:rsidRDefault="0053321A" w:rsidP="0053321A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муниципальной  собственности Понятовского</w:t>
      </w:r>
    </w:p>
    <w:p w:rsidR="0053321A" w:rsidRDefault="0053321A" w:rsidP="0053321A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сельского     поселения   Шумячского    района </w:t>
      </w:r>
    </w:p>
    <w:p w:rsidR="00177E99" w:rsidRDefault="0053321A" w:rsidP="00177E9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Смоленской      области</w:t>
      </w:r>
      <w:r w:rsidR="00177E99">
        <w:rPr>
          <w:color w:val="212121"/>
        </w:rPr>
        <w:t xml:space="preserve">»,            </w:t>
      </w:r>
      <w:proofErr w:type="gramStart"/>
      <w:r w:rsidR="00177E99">
        <w:rPr>
          <w:color w:val="212121"/>
        </w:rPr>
        <w:t>утвержденный</w:t>
      </w:r>
      <w:proofErr w:type="gramEnd"/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постановлением                        Администрации</w:t>
      </w:r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Понятовского         сельского            поселения</w:t>
      </w:r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Шумячского       района                  </w:t>
      </w:r>
      <w:proofErr w:type="gramStart"/>
      <w:r>
        <w:rPr>
          <w:color w:val="212121"/>
        </w:rPr>
        <w:t>Смоленской</w:t>
      </w:r>
      <w:proofErr w:type="gramEnd"/>
      <w:r>
        <w:rPr>
          <w:color w:val="212121"/>
        </w:rPr>
        <w:t xml:space="preserve"> </w:t>
      </w:r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области от 2</w:t>
      </w:r>
      <w:r w:rsidR="0053321A">
        <w:rPr>
          <w:color w:val="212121"/>
        </w:rPr>
        <w:t>3</w:t>
      </w:r>
      <w:r>
        <w:rPr>
          <w:color w:val="212121"/>
        </w:rPr>
        <w:t>.06.201</w:t>
      </w:r>
      <w:r w:rsidR="0053321A">
        <w:rPr>
          <w:color w:val="212121"/>
        </w:rPr>
        <w:t>7</w:t>
      </w:r>
      <w:r>
        <w:rPr>
          <w:color w:val="212121"/>
        </w:rPr>
        <w:t xml:space="preserve">г. № </w:t>
      </w:r>
      <w:r w:rsidR="0053321A">
        <w:rPr>
          <w:color w:val="212121"/>
        </w:rPr>
        <w:t>68</w:t>
      </w:r>
    </w:p>
    <w:p w:rsidR="00177E99" w:rsidRDefault="00177E99" w:rsidP="00177E99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>
        <w:rPr>
          <w:color w:val="212121"/>
        </w:rPr>
        <w:t> </w:t>
      </w:r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      В соответстви</w:t>
      </w:r>
      <w:r w:rsidR="00E05A92">
        <w:rPr>
          <w:color w:val="212121"/>
        </w:rPr>
        <w:t>и</w:t>
      </w:r>
      <w:r>
        <w:rPr>
          <w:color w:val="212121"/>
        </w:rPr>
        <w:t xml:space="preserve"> с Федеральным законом от 30 декабря 2020 г. № 509-ФЗ «О внесении изменений в отдельные законодательные акты Российской Федерации» и протест</w:t>
      </w:r>
      <w:r w:rsidR="000A7FFA">
        <w:rPr>
          <w:color w:val="212121"/>
        </w:rPr>
        <w:t>ом</w:t>
      </w:r>
      <w:r>
        <w:rPr>
          <w:color w:val="212121"/>
        </w:rPr>
        <w:t xml:space="preserve"> прокурор</w:t>
      </w:r>
      <w:r w:rsidR="000A7FFA">
        <w:rPr>
          <w:color w:val="212121"/>
        </w:rPr>
        <w:t>а</w:t>
      </w:r>
      <w:r>
        <w:rPr>
          <w:color w:val="212121"/>
        </w:rPr>
        <w:t xml:space="preserve">  Шумячского района Смоленской </w:t>
      </w:r>
      <w:r w:rsidR="0053321A">
        <w:rPr>
          <w:color w:val="212121"/>
        </w:rPr>
        <w:t xml:space="preserve">области от 29.02.2024г. </w:t>
      </w:r>
      <w:r>
        <w:rPr>
          <w:color w:val="212121"/>
        </w:rPr>
        <w:t>02-36-2024/Прдп</w:t>
      </w:r>
      <w:r w:rsidR="0053321A">
        <w:rPr>
          <w:color w:val="212121"/>
        </w:rPr>
        <w:t>79</w:t>
      </w:r>
      <w:r>
        <w:rPr>
          <w:color w:val="212121"/>
        </w:rPr>
        <w:t xml:space="preserve">-24-20660023, </w:t>
      </w:r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        Администрация Понятовского сельского поселения Шумячского района Смоленской области   </w:t>
      </w:r>
    </w:p>
    <w:p w:rsidR="00177E99" w:rsidRDefault="00177E99" w:rsidP="00177E9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77E99" w:rsidRDefault="00177E99" w:rsidP="00177E99">
      <w:pPr>
        <w:pStyle w:val="a3"/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t>ПОСТАНОВЛЯЕТ: </w:t>
      </w:r>
    </w:p>
    <w:p w:rsidR="00177E99" w:rsidRDefault="00177E99" w:rsidP="005332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1. Внести в Административный регламент по  предоставлению  муниципальной услуги «</w:t>
      </w:r>
      <w:r w:rsidR="0053321A">
        <w:rPr>
          <w:color w:val="212121"/>
        </w:rPr>
        <w:t xml:space="preserve">Предоставление   информации  об объектах,  содержащейся  в  реестре муниципальной  собственности Понятовского сельского     поселения   Шумячского    района Смоленской      </w:t>
      </w:r>
      <w:proofErr w:type="gramStart"/>
      <w:r w:rsidR="0053321A">
        <w:rPr>
          <w:color w:val="212121"/>
        </w:rPr>
        <w:t>области</w:t>
      </w:r>
      <w:r>
        <w:rPr>
          <w:color w:val="212121"/>
        </w:rPr>
        <w:t>», утвержденный постановлением Администрации Понятовского сельского поселения Шумячского  района Смоленской области от 2</w:t>
      </w:r>
      <w:r w:rsidR="0053321A">
        <w:rPr>
          <w:color w:val="212121"/>
        </w:rPr>
        <w:t>3</w:t>
      </w:r>
      <w:r>
        <w:rPr>
          <w:color w:val="212121"/>
        </w:rPr>
        <w:t>.06.201</w:t>
      </w:r>
      <w:r w:rsidR="0053321A">
        <w:rPr>
          <w:color w:val="212121"/>
        </w:rPr>
        <w:t>7</w:t>
      </w:r>
      <w:r>
        <w:rPr>
          <w:color w:val="212121"/>
        </w:rPr>
        <w:t xml:space="preserve"> г. № </w:t>
      </w:r>
      <w:r w:rsidR="0053321A">
        <w:rPr>
          <w:color w:val="212121"/>
        </w:rPr>
        <w:t>68</w:t>
      </w:r>
      <w:r>
        <w:rPr>
          <w:color w:val="212121"/>
        </w:rPr>
        <w:t xml:space="preserve"> (следующие изменения:</w:t>
      </w:r>
      <w:proofErr w:type="gramEnd"/>
    </w:p>
    <w:p w:rsidR="00177E99" w:rsidRDefault="00E05A92" w:rsidP="00177E99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 xml:space="preserve">- </w:t>
      </w:r>
      <w:r w:rsidR="00177E99">
        <w:rPr>
          <w:color w:val="212121"/>
        </w:rPr>
        <w:t>.пункт 2.</w:t>
      </w:r>
      <w:r w:rsidR="0053321A">
        <w:rPr>
          <w:color w:val="212121"/>
        </w:rPr>
        <w:t>1</w:t>
      </w:r>
      <w:r w:rsidR="00177E99">
        <w:rPr>
          <w:color w:val="212121"/>
        </w:rPr>
        <w:t>.  раздела 2 Регламента дополнить подпунктом 2.</w:t>
      </w:r>
      <w:r w:rsidR="0053321A">
        <w:rPr>
          <w:color w:val="212121"/>
        </w:rPr>
        <w:t>2</w:t>
      </w:r>
      <w:r w:rsidR="00177E99">
        <w:rPr>
          <w:color w:val="212121"/>
        </w:rPr>
        <w:t>.</w:t>
      </w:r>
      <w:r w:rsidR="0053321A">
        <w:rPr>
          <w:color w:val="212121"/>
        </w:rPr>
        <w:t>0.</w:t>
      </w:r>
      <w:r w:rsidR="00177E99">
        <w:rPr>
          <w:color w:val="212121"/>
        </w:rPr>
        <w:t xml:space="preserve"> следующего содержания:</w:t>
      </w:r>
    </w:p>
    <w:p w:rsidR="00177E99" w:rsidRDefault="00177E99" w:rsidP="00177E99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>«2.</w:t>
      </w:r>
      <w:r w:rsidR="0053321A">
        <w:rPr>
          <w:color w:val="212121"/>
        </w:rPr>
        <w:t>2</w:t>
      </w:r>
      <w:r>
        <w:rPr>
          <w:color w:val="212121"/>
        </w:rPr>
        <w:t>.</w:t>
      </w:r>
      <w:r w:rsidR="0053321A">
        <w:rPr>
          <w:color w:val="212121"/>
        </w:rPr>
        <w:t>0</w:t>
      </w:r>
      <w:r>
        <w:rPr>
          <w:color w:val="212121"/>
        </w:rPr>
        <w:t>. При наступлении событий, являющихся основанием для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аренду», орган, предоставляющий муниципальную услугу, вправе:</w:t>
      </w:r>
    </w:p>
    <w:p w:rsidR="00177E99" w:rsidRDefault="00177E99" w:rsidP="00177E99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color w:val="212121"/>
        </w:rPr>
        <w:t>запрос</w:t>
      </w:r>
      <w:proofErr w:type="gramEnd"/>
      <w:r>
        <w:rPr>
          <w:color w:val="21212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77E99" w:rsidRDefault="00177E99" w:rsidP="00177E99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>
        <w:rPr>
          <w:color w:val="212121"/>
        </w:rPr>
        <w:lastRenderedPageBreak/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color w:val="212121"/>
        </w:rPr>
        <w:t xml:space="preserve"> и уведомлять заявителя о проведенных мероприятиях.</w:t>
      </w:r>
    </w:p>
    <w:p w:rsidR="00177E99" w:rsidRDefault="00177E99" w:rsidP="00177E99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>Случаи и порядок предоставления муниципальных услуг в упреждающем (</w:t>
      </w:r>
      <w:proofErr w:type="spellStart"/>
      <w:r>
        <w:rPr>
          <w:color w:val="212121"/>
        </w:rPr>
        <w:t>проактивном</w:t>
      </w:r>
      <w:proofErr w:type="spellEnd"/>
      <w:r>
        <w:rPr>
          <w:color w:val="212121"/>
        </w:rPr>
        <w:t xml:space="preserve">) режиме в соответствии с частью 1 настоящей статьи  устанавливаются </w:t>
      </w:r>
      <w:r w:rsidR="0053321A">
        <w:rPr>
          <w:color w:val="212121"/>
        </w:rPr>
        <w:t>А</w:t>
      </w:r>
      <w:r>
        <w:rPr>
          <w:color w:val="212121"/>
        </w:rPr>
        <w:t>дминистративным регламентом».</w:t>
      </w:r>
    </w:p>
    <w:p w:rsidR="00177E99" w:rsidRDefault="00177E99" w:rsidP="00177E99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>2.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177E99" w:rsidRDefault="00177E99" w:rsidP="00177E99">
      <w:pPr>
        <w:pStyle w:val="a3"/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t xml:space="preserve">3. </w:t>
      </w:r>
      <w:proofErr w:type="gramStart"/>
      <w:r>
        <w:rPr>
          <w:color w:val="212121"/>
        </w:rPr>
        <w:t>Контроль за</w:t>
      </w:r>
      <w:proofErr w:type="gramEnd"/>
      <w:r>
        <w:rPr>
          <w:color w:val="212121"/>
        </w:rPr>
        <w:t xml:space="preserve"> исполнением настоящего постановления оставляю за собой.</w:t>
      </w:r>
    </w:p>
    <w:p w:rsidR="00177E99" w:rsidRDefault="00177E99" w:rsidP="00177E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77E99" w:rsidRDefault="00177E99" w:rsidP="00177E99">
      <w:pPr>
        <w:ind w:right="5101"/>
        <w:jc w:val="both"/>
        <w:rPr>
          <w:bCs/>
          <w:szCs w:val="24"/>
        </w:rPr>
      </w:pPr>
      <w:r>
        <w:rPr>
          <w:bCs/>
          <w:szCs w:val="24"/>
        </w:rPr>
        <w:t>Глава муниципального образования</w:t>
      </w:r>
    </w:p>
    <w:p w:rsidR="00177E99" w:rsidRDefault="00177E99" w:rsidP="00177E99">
      <w:pPr>
        <w:tabs>
          <w:tab w:val="left" w:pos="284"/>
          <w:tab w:val="left" w:pos="567"/>
        </w:tabs>
        <w:spacing w:line="100" w:lineRule="atLeast"/>
        <w:rPr>
          <w:bCs/>
          <w:szCs w:val="24"/>
        </w:rPr>
      </w:pPr>
      <w:r>
        <w:rPr>
          <w:bCs/>
          <w:szCs w:val="24"/>
        </w:rPr>
        <w:t xml:space="preserve">Понятовского сельского поселения </w:t>
      </w:r>
    </w:p>
    <w:p w:rsidR="00177E99" w:rsidRDefault="00177E99" w:rsidP="00177E99">
      <w:r>
        <w:t>Шумячского района Смоленской области                           Н.Б. Бондарева</w:t>
      </w:r>
    </w:p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99"/>
    <w:rsid w:val="000A7FFA"/>
    <w:rsid w:val="00134EE4"/>
    <w:rsid w:val="00177E99"/>
    <w:rsid w:val="004640E2"/>
    <w:rsid w:val="00467AE4"/>
    <w:rsid w:val="0053321A"/>
    <w:rsid w:val="005C516D"/>
    <w:rsid w:val="007B01CA"/>
    <w:rsid w:val="0084335D"/>
    <w:rsid w:val="00B15383"/>
    <w:rsid w:val="00C96E43"/>
    <w:rsid w:val="00CF1F8A"/>
    <w:rsid w:val="00E05A92"/>
    <w:rsid w:val="00F5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7E9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7E9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77E9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177E9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link w:val="50"/>
    <w:semiHidden/>
    <w:unhideWhenUsed/>
    <w:qFormat/>
    <w:rsid w:val="00177E9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77E9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E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77E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77E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177E99"/>
    <w:rPr>
      <w:rFonts w:ascii="Times New Roman" w:eastAsia="Times New Roman" w:hAnsi="Times New Roman" w:cs="Times New Roman"/>
      <w:b/>
      <w:spacing w:val="6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177E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177E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177E9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2024-03-07T06:59:00Z</cp:lastPrinted>
  <dcterms:created xsi:type="dcterms:W3CDTF">2024-03-04T08:25:00Z</dcterms:created>
  <dcterms:modified xsi:type="dcterms:W3CDTF">2024-04-10T11:33:00Z</dcterms:modified>
</cp:coreProperties>
</file>