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356852">
        <w:rPr>
          <w:sz w:val="28"/>
          <w:szCs w:val="28"/>
          <w:u w:val="single"/>
        </w:rPr>
        <w:t>19.06.2025г.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356852">
        <w:rPr>
          <w:sz w:val="28"/>
          <w:szCs w:val="28"/>
        </w:rPr>
        <w:t xml:space="preserve"> 261-р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9681" w:type="dxa"/>
        <w:tblLook w:val="01E0" w:firstRow="1" w:lastRow="1" w:firstColumn="1" w:lastColumn="1" w:noHBand="0" w:noVBand="0"/>
      </w:tblPr>
      <w:tblGrid>
        <w:gridCol w:w="4962"/>
        <w:gridCol w:w="4719"/>
      </w:tblGrid>
      <w:tr w:rsidR="005312EF" w:rsidRPr="002B36CE" w:rsidTr="00F9101B">
        <w:tc>
          <w:tcPr>
            <w:tcW w:w="4962" w:type="dxa"/>
          </w:tcPr>
          <w:p w:rsidR="005312EF" w:rsidRPr="002B36CE" w:rsidRDefault="005312EF" w:rsidP="005312EF">
            <w:pPr>
              <w:ind w:left="-108" w:right="465"/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2B36CE">
              <w:rPr>
                <w:sz w:val="28"/>
                <w:lang w:eastAsia="en-US"/>
              </w:rPr>
              <w:t xml:space="preserve">Об утверждении акта приема-передачи объектов основных средств и материальных ценностей </w:t>
            </w:r>
            <w:r w:rsidRPr="0086745E">
              <w:rPr>
                <w:sz w:val="28"/>
                <w:lang w:eastAsia="en-US"/>
              </w:rPr>
              <w:t>Муниципального</w:t>
            </w:r>
            <w:r>
              <w:rPr>
                <w:sz w:val="28"/>
                <w:lang w:eastAsia="en-US"/>
              </w:rPr>
              <w:t xml:space="preserve"> казенного  учреждения</w:t>
            </w:r>
            <w:r w:rsidRPr="0086745E">
              <w:rPr>
                <w:sz w:val="28"/>
                <w:lang w:eastAsia="en-US"/>
              </w:rPr>
              <w:t xml:space="preserve"> </w:t>
            </w:r>
            <w:r>
              <w:rPr>
                <w:sz w:val="28"/>
                <w:lang w:eastAsia="en-US"/>
              </w:rPr>
              <w:t>«Автотранспортное учреждение Администрации муниципального образования «</w:t>
            </w:r>
            <w:proofErr w:type="spellStart"/>
            <w:r>
              <w:rPr>
                <w:sz w:val="28"/>
                <w:lang w:eastAsia="en-US"/>
              </w:rPr>
              <w:t>Шумячский</w:t>
            </w:r>
            <w:proofErr w:type="spellEnd"/>
            <w:r>
              <w:rPr>
                <w:sz w:val="28"/>
                <w:lang w:eastAsia="en-US"/>
              </w:rPr>
              <w:t xml:space="preserve"> муниципальный округ» Смоленской области</w:t>
            </w:r>
            <w:r w:rsidRPr="0086745E">
              <w:rPr>
                <w:sz w:val="28"/>
                <w:lang w:eastAsia="en-US"/>
              </w:rPr>
              <w:t>»</w:t>
            </w:r>
            <w:r>
              <w:rPr>
                <w:sz w:val="28"/>
                <w:lang w:eastAsia="en-US"/>
              </w:rPr>
              <w:t xml:space="preserve"> </w:t>
            </w:r>
          </w:p>
        </w:tc>
        <w:tc>
          <w:tcPr>
            <w:tcW w:w="4719" w:type="dxa"/>
          </w:tcPr>
          <w:p w:rsidR="005312EF" w:rsidRPr="002B36CE" w:rsidRDefault="005312EF" w:rsidP="00F9101B">
            <w:pPr>
              <w:spacing w:line="276" w:lineRule="auto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</w:tbl>
    <w:p w:rsidR="005312EF" w:rsidRDefault="005312EF" w:rsidP="005312EF">
      <w:pPr>
        <w:ind w:firstLine="709"/>
        <w:jc w:val="both"/>
        <w:rPr>
          <w:sz w:val="26"/>
          <w:szCs w:val="26"/>
        </w:rPr>
      </w:pPr>
    </w:p>
    <w:p w:rsidR="005312EF" w:rsidRPr="002B36CE" w:rsidRDefault="005312EF" w:rsidP="005312EF">
      <w:pPr>
        <w:ind w:firstLine="709"/>
        <w:jc w:val="both"/>
        <w:rPr>
          <w:sz w:val="26"/>
          <w:szCs w:val="26"/>
        </w:rPr>
      </w:pPr>
    </w:p>
    <w:p w:rsidR="005312EF" w:rsidRDefault="005312EF" w:rsidP="005312EF">
      <w:pPr>
        <w:ind w:firstLine="709"/>
        <w:jc w:val="both"/>
        <w:rPr>
          <w:sz w:val="28"/>
        </w:rPr>
      </w:pPr>
      <w:r w:rsidRPr="002B36CE">
        <w:rPr>
          <w:sz w:val="28"/>
        </w:rPr>
        <w:t xml:space="preserve">В соответствии со ст. </w:t>
      </w:r>
      <w:r>
        <w:rPr>
          <w:sz w:val="28"/>
        </w:rPr>
        <w:t>54</w:t>
      </w:r>
      <w:r w:rsidRPr="002B36CE">
        <w:rPr>
          <w:sz w:val="28"/>
        </w:rPr>
        <w:t xml:space="preserve"> Устава муниципального образования «</w:t>
      </w:r>
      <w:proofErr w:type="spellStart"/>
      <w:r w:rsidRPr="002B36CE">
        <w:rPr>
          <w:sz w:val="28"/>
        </w:rPr>
        <w:t>Шумячский</w:t>
      </w:r>
      <w:proofErr w:type="spellEnd"/>
      <w:r w:rsidRPr="002B36CE">
        <w:rPr>
          <w:sz w:val="28"/>
        </w:rPr>
        <w:t xml:space="preserve"> район» Смоленской области, на основании распоряжения Администрации муниципального образования «</w:t>
      </w:r>
      <w:proofErr w:type="spellStart"/>
      <w:r w:rsidRPr="002B36CE">
        <w:rPr>
          <w:sz w:val="28"/>
        </w:rPr>
        <w:t>Шумячский</w:t>
      </w:r>
      <w:proofErr w:type="spellEnd"/>
      <w:r w:rsidRPr="002B36CE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2B36CE">
        <w:rPr>
          <w:sz w:val="28"/>
        </w:rPr>
        <w:t xml:space="preserve">» Смоленской области от </w:t>
      </w:r>
      <w:r>
        <w:rPr>
          <w:sz w:val="28"/>
        </w:rPr>
        <w:t>19.06.2025г. №60</w:t>
      </w:r>
      <w:r w:rsidRPr="00B41700">
        <w:rPr>
          <w:sz w:val="28"/>
        </w:rPr>
        <w:t>-р</w:t>
      </w:r>
      <w:r w:rsidRPr="0086745E">
        <w:rPr>
          <w:color w:val="FF0000"/>
          <w:sz w:val="28"/>
        </w:rPr>
        <w:t xml:space="preserve"> </w:t>
      </w:r>
      <w:r w:rsidRPr="002B36CE">
        <w:rPr>
          <w:sz w:val="28"/>
        </w:rPr>
        <w:t xml:space="preserve">«О создании комиссии по приему-передаче объектов основных средств и материальных ценностей </w:t>
      </w:r>
      <w:r>
        <w:rPr>
          <w:sz w:val="28"/>
        </w:rPr>
        <w:t xml:space="preserve">Муниципального казенного </w:t>
      </w:r>
      <w:r w:rsidRPr="0094220C">
        <w:rPr>
          <w:sz w:val="28"/>
        </w:rPr>
        <w:t>учреждения «Автотранспортное учреждение Администрации муниципального образования «</w:t>
      </w:r>
      <w:proofErr w:type="spellStart"/>
      <w:r w:rsidRPr="0094220C">
        <w:rPr>
          <w:sz w:val="28"/>
        </w:rPr>
        <w:t>Шумячский</w:t>
      </w:r>
      <w:proofErr w:type="spellEnd"/>
      <w:r w:rsidRPr="0094220C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94220C">
        <w:rPr>
          <w:sz w:val="28"/>
        </w:rPr>
        <w:t>» Смоленской области»</w:t>
      </w:r>
    </w:p>
    <w:p w:rsidR="005312EF" w:rsidRPr="002B36CE" w:rsidRDefault="005312EF" w:rsidP="005312EF">
      <w:pPr>
        <w:ind w:firstLine="709"/>
        <w:jc w:val="both"/>
        <w:rPr>
          <w:sz w:val="28"/>
        </w:rPr>
      </w:pPr>
      <w:r w:rsidRPr="002B36CE">
        <w:rPr>
          <w:sz w:val="28"/>
        </w:rPr>
        <w:t xml:space="preserve">Утвердить прилагаемый акт приема-передачи объектов основных средств и материальных ценностей </w:t>
      </w:r>
      <w:r>
        <w:rPr>
          <w:sz w:val="28"/>
        </w:rPr>
        <w:t xml:space="preserve">Муниципального казенного </w:t>
      </w:r>
      <w:r w:rsidRPr="0094220C">
        <w:rPr>
          <w:sz w:val="28"/>
        </w:rPr>
        <w:t>учреждения «Автотранспортное учреждение Администрации муниципального образования «</w:t>
      </w:r>
      <w:proofErr w:type="spellStart"/>
      <w:r w:rsidRPr="0094220C">
        <w:rPr>
          <w:sz w:val="28"/>
        </w:rPr>
        <w:t>Шумячский</w:t>
      </w:r>
      <w:proofErr w:type="spellEnd"/>
      <w:r w:rsidRPr="0094220C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94220C">
        <w:rPr>
          <w:sz w:val="28"/>
        </w:rPr>
        <w:t xml:space="preserve">» Смоленской области» </w:t>
      </w:r>
      <w:r>
        <w:rPr>
          <w:sz w:val="28"/>
        </w:rPr>
        <w:t>от 19.06.2025</w:t>
      </w:r>
      <w:r w:rsidRPr="002B36CE">
        <w:rPr>
          <w:sz w:val="28"/>
        </w:rPr>
        <w:t>г.</w:t>
      </w:r>
    </w:p>
    <w:p w:rsidR="005312EF" w:rsidRDefault="005312EF" w:rsidP="005312EF">
      <w:pPr>
        <w:ind w:left="-720"/>
        <w:jc w:val="both"/>
        <w:rPr>
          <w:sz w:val="28"/>
          <w:szCs w:val="28"/>
        </w:rPr>
      </w:pPr>
    </w:p>
    <w:p w:rsidR="005312EF" w:rsidRDefault="005312EF" w:rsidP="005312EF">
      <w:pPr>
        <w:ind w:left="-720"/>
        <w:jc w:val="both"/>
        <w:rPr>
          <w:sz w:val="28"/>
          <w:szCs w:val="28"/>
        </w:rPr>
      </w:pPr>
    </w:p>
    <w:p w:rsidR="005312EF" w:rsidRPr="002B36CE" w:rsidRDefault="005312EF" w:rsidP="005312EF">
      <w:pPr>
        <w:ind w:left="-720"/>
        <w:jc w:val="both"/>
        <w:rPr>
          <w:sz w:val="28"/>
          <w:szCs w:val="28"/>
        </w:rPr>
      </w:pPr>
    </w:p>
    <w:p w:rsidR="005312EF" w:rsidRPr="002B36CE" w:rsidRDefault="005312EF" w:rsidP="005312EF">
      <w:pPr>
        <w:ind w:left="-7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Главы</w:t>
      </w:r>
      <w:r w:rsidRPr="002B36CE">
        <w:rPr>
          <w:sz w:val="28"/>
          <w:szCs w:val="28"/>
        </w:rPr>
        <w:t xml:space="preserve"> муниципального образования</w:t>
      </w:r>
    </w:p>
    <w:p w:rsidR="005312EF" w:rsidRDefault="005312EF" w:rsidP="005312EF">
      <w:pPr>
        <w:ind w:left="-720" w:firstLine="720"/>
        <w:rPr>
          <w:sz w:val="28"/>
          <w:szCs w:val="28"/>
        </w:rPr>
      </w:pPr>
      <w:r w:rsidRPr="002B36CE">
        <w:rPr>
          <w:sz w:val="28"/>
          <w:szCs w:val="28"/>
        </w:rPr>
        <w:t>«</w:t>
      </w:r>
      <w:proofErr w:type="spellStart"/>
      <w:r w:rsidRPr="002B36CE">
        <w:rPr>
          <w:sz w:val="28"/>
          <w:szCs w:val="28"/>
        </w:rPr>
        <w:t>Шумячский</w:t>
      </w:r>
      <w:proofErr w:type="spellEnd"/>
      <w:r w:rsidRPr="002B36C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B36CE">
        <w:rPr>
          <w:sz w:val="28"/>
          <w:szCs w:val="28"/>
        </w:rPr>
        <w:t xml:space="preserve">» </w:t>
      </w:r>
    </w:p>
    <w:p w:rsidR="005312EF" w:rsidRPr="002E0A13" w:rsidRDefault="005312EF" w:rsidP="005312EF">
      <w:pPr>
        <w:ind w:left="-720" w:firstLine="720"/>
        <w:rPr>
          <w:sz w:val="28"/>
          <w:szCs w:val="28"/>
        </w:rPr>
      </w:pPr>
      <w:r w:rsidRPr="002B36CE">
        <w:rPr>
          <w:sz w:val="28"/>
          <w:szCs w:val="28"/>
        </w:rPr>
        <w:t xml:space="preserve">Смоленской области        </w:t>
      </w:r>
      <w:r>
        <w:rPr>
          <w:sz w:val="28"/>
          <w:szCs w:val="28"/>
        </w:rPr>
        <w:t xml:space="preserve">        </w:t>
      </w:r>
      <w:r w:rsidRPr="002B36C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r w:rsidRPr="002B36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Н.М. Дмитриева</w:t>
      </w:r>
      <w:r w:rsidRPr="002E0A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1218B2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792" w:rsidRDefault="008B7792">
      <w:r>
        <w:separator/>
      </w:r>
    </w:p>
  </w:endnote>
  <w:endnote w:type="continuationSeparator" w:id="0">
    <w:p w:rsidR="008B7792" w:rsidRDefault="008B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792" w:rsidRDefault="008B7792">
      <w:r>
        <w:separator/>
      </w:r>
    </w:p>
  </w:footnote>
  <w:footnote w:type="continuationSeparator" w:id="0">
    <w:p w:rsidR="008B7792" w:rsidRDefault="008B7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004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56852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12EF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89A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B7792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44445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2025-07-04T09:35:00Z</dcterms:created>
  <dcterms:modified xsi:type="dcterms:W3CDTF">2025-07-04T09:35:00Z</dcterms:modified>
</cp:coreProperties>
</file>