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12747">
        <w:rPr>
          <w:sz w:val="28"/>
          <w:szCs w:val="28"/>
          <w:u w:val="single"/>
        </w:rPr>
        <w:t>10.08.2023г.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12747">
        <w:rPr>
          <w:sz w:val="28"/>
          <w:szCs w:val="28"/>
        </w:rPr>
        <w:t xml:space="preserve"> 343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395"/>
        <w:gridCol w:w="6027"/>
      </w:tblGrid>
      <w:tr w:rsidR="00410B1D" w:rsidRPr="00666795" w:rsidTr="00410B1D">
        <w:tc>
          <w:tcPr>
            <w:tcW w:w="4395" w:type="dxa"/>
          </w:tcPr>
          <w:p w:rsidR="00410B1D" w:rsidRPr="00666795" w:rsidRDefault="00410B1D" w:rsidP="00D9728F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24.05.2023г. № 201</w:t>
            </w:r>
          </w:p>
        </w:tc>
        <w:tc>
          <w:tcPr>
            <w:tcW w:w="6027" w:type="dxa"/>
          </w:tcPr>
          <w:p w:rsidR="00410B1D" w:rsidRPr="00666795" w:rsidRDefault="00410B1D" w:rsidP="00D9728F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410B1D" w:rsidRPr="00666795" w:rsidRDefault="00410B1D" w:rsidP="00410B1D">
      <w:pPr>
        <w:tabs>
          <w:tab w:val="left" w:pos="3270"/>
          <w:tab w:val="left" w:pos="376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10B1D" w:rsidRPr="00666795" w:rsidRDefault="00410B1D" w:rsidP="00410B1D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</w:rPr>
      </w:pPr>
    </w:p>
    <w:p w:rsidR="00410B1D" w:rsidRPr="00666795" w:rsidRDefault="00410B1D" w:rsidP="00410B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 xml:space="preserve">В соответствии с Жилищным кодексом Российской Федерации, статьей 14 Федерального закона </w:t>
      </w:r>
      <w:r w:rsidRPr="00666795">
        <w:rPr>
          <w:sz w:val="28"/>
          <w:szCs w:val="28"/>
        </w:rPr>
        <w:t>от 06.10.2003 № 131-ФЗ «</w:t>
      </w:r>
      <w:r w:rsidRPr="00666795">
        <w:rPr>
          <w:sz w:val="28"/>
          <w:szCs w:val="24"/>
        </w:rPr>
        <w:t xml:space="preserve">Об общих принципах организации местного самоуправления в Российской Федерации», на основании </w:t>
      </w:r>
      <w:r>
        <w:rPr>
          <w:sz w:val="28"/>
          <w:szCs w:val="24"/>
        </w:rPr>
        <w:t xml:space="preserve">обращения гражданки </w:t>
      </w:r>
      <w:proofErr w:type="spellStart"/>
      <w:r>
        <w:rPr>
          <w:sz w:val="28"/>
          <w:szCs w:val="24"/>
        </w:rPr>
        <w:t>Аринич</w:t>
      </w:r>
      <w:proofErr w:type="spellEnd"/>
      <w:r>
        <w:rPr>
          <w:sz w:val="28"/>
          <w:szCs w:val="24"/>
        </w:rPr>
        <w:t xml:space="preserve"> Н.В. от 10.08.2023г., плана квартиры №2 (</w:t>
      </w:r>
      <w:proofErr w:type="spellStart"/>
      <w:r>
        <w:rPr>
          <w:sz w:val="28"/>
          <w:szCs w:val="24"/>
        </w:rPr>
        <w:t>выкопировки</w:t>
      </w:r>
      <w:proofErr w:type="spellEnd"/>
      <w:r>
        <w:rPr>
          <w:sz w:val="28"/>
          <w:szCs w:val="24"/>
        </w:rPr>
        <w:t xml:space="preserve"> из поэтажного плана дома) от 07.08.2023г</w:t>
      </w:r>
      <w:r w:rsidRPr="00666795">
        <w:rPr>
          <w:sz w:val="28"/>
          <w:szCs w:val="24"/>
        </w:rPr>
        <w:t xml:space="preserve">.  </w:t>
      </w:r>
    </w:p>
    <w:p w:rsidR="00410B1D" w:rsidRPr="00666795" w:rsidRDefault="00410B1D" w:rsidP="00410B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>Администрация муниципального образования «</w:t>
      </w:r>
      <w:proofErr w:type="spellStart"/>
      <w:r w:rsidRPr="00666795">
        <w:rPr>
          <w:sz w:val="28"/>
          <w:szCs w:val="24"/>
        </w:rPr>
        <w:t>Шумячский</w:t>
      </w:r>
      <w:proofErr w:type="spellEnd"/>
      <w:r w:rsidRPr="00666795">
        <w:rPr>
          <w:sz w:val="28"/>
          <w:szCs w:val="24"/>
        </w:rPr>
        <w:t xml:space="preserve"> район» Смоленской области  </w:t>
      </w:r>
    </w:p>
    <w:p w:rsidR="00410B1D" w:rsidRPr="00666795" w:rsidRDefault="00410B1D" w:rsidP="00410B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410B1D" w:rsidRPr="00666795" w:rsidRDefault="00410B1D" w:rsidP="00410B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>П О С Т А Н О В Л Я Е Т:</w:t>
      </w:r>
    </w:p>
    <w:p w:rsidR="00410B1D" w:rsidRPr="00666795" w:rsidRDefault="00410B1D" w:rsidP="00410B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10B1D" w:rsidRPr="00307B5A" w:rsidRDefault="00410B1D" w:rsidP="00410B1D">
      <w:pPr>
        <w:tabs>
          <w:tab w:val="left" w:pos="708"/>
          <w:tab w:val="center" w:pos="4536"/>
          <w:tab w:val="right" w:pos="9072"/>
        </w:tabs>
        <w:ind w:left="-107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307B5A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307B5A">
        <w:rPr>
          <w:sz w:val="28"/>
          <w:szCs w:val="28"/>
        </w:rPr>
        <w:t>Шумячский</w:t>
      </w:r>
      <w:proofErr w:type="spellEnd"/>
      <w:r w:rsidRPr="00307B5A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24.05.2023</w:t>
      </w:r>
      <w:r w:rsidRPr="00307B5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307B5A">
        <w:rPr>
          <w:sz w:val="28"/>
          <w:szCs w:val="28"/>
        </w:rPr>
        <w:t>01 «</w:t>
      </w:r>
      <w:r w:rsidRPr="00666795">
        <w:rPr>
          <w:sz w:val="28"/>
          <w:szCs w:val="28"/>
        </w:rPr>
        <w:t>О заключении договора социального найма жилого помещения</w:t>
      </w:r>
      <w:r w:rsidRPr="00307B5A">
        <w:rPr>
          <w:sz w:val="28"/>
          <w:szCs w:val="28"/>
          <w:bdr w:val="none" w:sz="0" w:space="0" w:color="auto" w:frame="1"/>
        </w:rPr>
        <w:t>» следующие изменения:</w:t>
      </w:r>
    </w:p>
    <w:p w:rsidR="00410B1D" w:rsidRPr="00410B1D" w:rsidRDefault="00410B1D" w:rsidP="00410B1D">
      <w:pPr>
        <w:shd w:val="clear" w:color="auto" w:fill="FFFFFF"/>
        <w:ind w:firstLine="709"/>
        <w:jc w:val="both"/>
        <w:textAlignment w:val="auto"/>
        <w:rPr>
          <w:sz w:val="28"/>
          <w:szCs w:val="28"/>
          <w:bdr w:val="none" w:sz="0" w:space="0" w:color="auto" w:frame="1"/>
          <w:lang w:val="x-none" w:eastAsia="x-none"/>
        </w:rPr>
      </w:pPr>
      <w:r w:rsidRPr="00307B5A">
        <w:rPr>
          <w:sz w:val="28"/>
          <w:szCs w:val="28"/>
          <w:bdr w:val="none" w:sz="0" w:space="0" w:color="auto" w:frame="1"/>
        </w:rPr>
        <w:t xml:space="preserve">1.1. </w:t>
      </w:r>
      <w:r>
        <w:rPr>
          <w:sz w:val="28"/>
          <w:szCs w:val="28"/>
          <w:bdr w:val="none" w:sz="0" w:space="0" w:color="auto" w:frame="1"/>
        </w:rPr>
        <w:t xml:space="preserve">В пункте 1 </w:t>
      </w:r>
      <w:r w:rsidRPr="00307B5A">
        <w:rPr>
          <w:sz w:val="28"/>
          <w:szCs w:val="28"/>
          <w:bdr w:val="none" w:sz="0" w:space="0" w:color="auto" w:frame="1"/>
        </w:rPr>
        <w:t>слова «</w:t>
      </w:r>
      <w:r>
        <w:rPr>
          <w:sz w:val="28"/>
          <w:szCs w:val="28"/>
          <w:bdr w:val="none" w:sz="0" w:space="0" w:color="auto" w:frame="1"/>
        </w:rPr>
        <w:t>66,4</w:t>
      </w:r>
      <w:r w:rsidRPr="00307B5A">
        <w:rPr>
          <w:sz w:val="28"/>
          <w:szCs w:val="28"/>
          <w:bdr w:val="none" w:sz="0" w:space="0" w:color="auto" w:frame="1"/>
        </w:rPr>
        <w:t>» заместить словами «</w:t>
      </w:r>
      <w:r>
        <w:rPr>
          <w:sz w:val="28"/>
          <w:szCs w:val="28"/>
          <w:bdr w:val="none" w:sz="0" w:space="0" w:color="auto" w:frame="1"/>
        </w:rPr>
        <w:t>59,6</w:t>
      </w:r>
      <w:r w:rsidRPr="00307B5A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  <w:r w:rsidRPr="00307B5A">
        <w:rPr>
          <w:sz w:val="28"/>
          <w:szCs w:val="28"/>
          <w:bdr w:val="none" w:sz="0" w:space="0" w:color="auto" w:frame="1"/>
          <w:lang w:val="x-none" w:eastAsia="x-none"/>
        </w:rPr>
        <w:tab/>
      </w:r>
    </w:p>
    <w:p w:rsidR="00410B1D" w:rsidRPr="00307B5A" w:rsidRDefault="00410B1D" w:rsidP="00410B1D">
      <w:pPr>
        <w:ind w:firstLine="709"/>
        <w:jc w:val="both"/>
        <w:textAlignment w:val="auto"/>
        <w:rPr>
          <w:sz w:val="28"/>
          <w:szCs w:val="28"/>
        </w:rPr>
      </w:pPr>
      <w:r w:rsidRPr="00307B5A">
        <w:rPr>
          <w:sz w:val="28"/>
          <w:szCs w:val="28"/>
          <w:bdr w:val="none" w:sz="0" w:space="0" w:color="auto" w:frame="1"/>
        </w:rPr>
        <w:t>2. Настоящее постановление вступает в силу со дня его подписания.</w:t>
      </w:r>
    </w:p>
    <w:p w:rsidR="00410B1D" w:rsidRPr="00307B5A" w:rsidRDefault="00410B1D" w:rsidP="00410B1D">
      <w:pPr>
        <w:jc w:val="both"/>
        <w:textAlignment w:val="auto"/>
        <w:rPr>
          <w:sz w:val="28"/>
          <w:szCs w:val="28"/>
        </w:rPr>
      </w:pPr>
    </w:p>
    <w:p w:rsidR="00410B1D" w:rsidRDefault="00410B1D" w:rsidP="00410B1D">
      <w:pPr>
        <w:ind w:firstLine="709"/>
        <w:jc w:val="both"/>
        <w:textAlignment w:val="auto"/>
        <w:rPr>
          <w:sz w:val="28"/>
          <w:szCs w:val="28"/>
        </w:rPr>
      </w:pPr>
    </w:p>
    <w:p w:rsidR="00410B1D" w:rsidRPr="00307B5A" w:rsidRDefault="00410B1D" w:rsidP="00410B1D">
      <w:pPr>
        <w:ind w:firstLine="709"/>
        <w:jc w:val="both"/>
        <w:textAlignment w:val="auto"/>
        <w:rPr>
          <w:sz w:val="28"/>
          <w:szCs w:val="28"/>
        </w:rPr>
      </w:pPr>
    </w:p>
    <w:p w:rsidR="00410B1D" w:rsidRPr="00307B5A" w:rsidRDefault="00410B1D" w:rsidP="00410B1D">
      <w:pPr>
        <w:jc w:val="both"/>
        <w:textAlignment w:val="auto"/>
        <w:rPr>
          <w:sz w:val="28"/>
          <w:szCs w:val="28"/>
        </w:rPr>
      </w:pPr>
      <w:r w:rsidRPr="00307B5A">
        <w:rPr>
          <w:sz w:val="28"/>
          <w:szCs w:val="28"/>
        </w:rPr>
        <w:t>Глава муниципального образования</w:t>
      </w:r>
    </w:p>
    <w:p w:rsidR="00410B1D" w:rsidRDefault="00410B1D" w:rsidP="00410B1D">
      <w:pPr>
        <w:jc w:val="both"/>
        <w:textAlignment w:val="auto"/>
        <w:rPr>
          <w:sz w:val="28"/>
          <w:szCs w:val="28"/>
        </w:rPr>
      </w:pPr>
      <w:r w:rsidRPr="00307B5A">
        <w:rPr>
          <w:sz w:val="28"/>
          <w:szCs w:val="28"/>
        </w:rPr>
        <w:t>«</w:t>
      </w:r>
      <w:proofErr w:type="spellStart"/>
      <w:r w:rsidRPr="00307B5A">
        <w:rPr>
          <w:sz w:val="28"/>
          <w:szCs w:val="28"/>
        </w:rPr>
        <w:t>Шумячский</w:t>
      </w:r>
      <w:proofErr w:type="spellEnd"/>
      <w:r w:rsidRPr="00307B5A">
        <w:rPr>
          <w:sz w:val="28"/>
          <w:szCs w:val="28"/>
        </w:rPr>
        <w:t xml:space="preserve"> район» Смоленской области                                              А.Н.</w:t>
      </w:r>
      <w:r>
        <w:rPr>
          <w:sz w:val="28"/>
          <w:szCs w:val="28"/>
        </w:rPr>
        <w:t xml:space="preserve"> </w:t>
      </w:r>
      <w:r w:rsidRPr="00307B5A">
        <w:rPr>
          <w:sz w:val="28"/>
          <w:szCs w:val="28"/>
        </w:rPr>
        <w:t xml:space="preserve">Васильев </w:t>
      </w:r>
    </w:p>
    <w:p w:rsidR="00410B1D" w:rsidRDefault="00410B1D" w:rsidP="00410B1D">
      <w:pPr>
        <w:jc w:val="both"/>
        <w:textAlignment w:val="auto"/>
        <w:rPr>
          <w:sz w:val="28"/>
          <w:szCs w:val="28"/>
        </w:rPr>
      </w:pPr>
    </w:p>
    <w:p w:rsidR="00D7776E" w:rsidRDefault="00D7776E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C7" w:rsidRDefault="00FC73C7">
      <w:r>
        <w:separator/>
      </w:r>
    </w:p>
  </w:endnote>
  <w:endnote w:type="continuationSeparator" w:id="0">
    <w:p w:rsidR="00FC73C7" w:rsidRDefault="00F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C7" w:rsidRDefault="00FC73C7">
      <w:r>
        <w:separator/>
      </w:r>
    </w:p>
  </w:footnote>
  <w:footnote w:type="continuationSeparator" w:id="0">
    <w:p w:rsidR="00FC73C7" w:rsidRDefault="00FC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FC73C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747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0B1D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3951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C73C7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30C5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78E1-CD44-474C-BD7B-80569C74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3</cp:revision>
  <cp:lastPrinted>2023-08-09T13:59:00Z</cp:lastPrinted>
  <dcterms:created xsi:type="dcterms:W3CDTF">2023-08-09T13:59:00Z</dcterms:created>
  <dcterms:modified xsi:type="dcterms:W3CDTF">2023-08-10T12:00:00Z</dcterms:modified>
</cp:coreProperties>
</file>