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93" w:rsidRPr="00A5730C" w:rsidRDefault="00EF4098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12800" cy="863600"/>
            <wp:effectExtent l="19050" t="0" r="635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A93" w:rsidRPr="00A5730C" w:rsidRDefault="00954A93" w:rsidP="00B17335">
      <w:pPr>
        <w:jc w:val="center"/>
        <w:rPr>
          <w:sz w:val="20"/>
        </w:rPr>
      </w:pPr>
    </w:p>
    <w:p w:rsidR="00D263E3" w:rsidRPr="00A5730C" w:rsidRDefault="00D263E3" w:rsidP="00B17335">
      <w:pPr>
        <w:jc w:val="center"/>
        <w:rPr>
          <w:sz w:val="20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954A93" w:rsidRPr="00A5730C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>ШУМЯЧСКИЙ  РАЙОН</w:t>
      </w:r>
      <w:r w:rsidRPr="00A5730C">
        <w:rPr>
          <w:b/>
          <w:sz w:val="28"/>
        </w:rPr>
        <w:t>»</w:t>
      </w:r>
      <w:r w:rsidR="00954A93" w:rsidRPr="00A5730C">
        <w:rPr>
          <w:b/>
          <w:sz w:val="28"/>
        </w:rPr>
        <w:t xml:space="preserve"> СМОЛЕНСКОЙ  ОБЛАСТИ</w:t>
      </w:r>
    </w:p>
    <w:p w:rsidR="00954A93" w:rsidRPr="00A5730C" w:rsidRDefault="00954A93" w:rsidP="00B17335">
      <w:pPr>
        <w:jc w:val="center"/>
        <w:rPr>
          <w:b/>
          <w:sz w:val="20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 А С П О Р Я Ж Е Н И Е</w:t>
      </w:r>
    </w:p>
    <w:p w:rsidR="00954A93" w:rsidRPr="00A5730C" w:rsidRDefault="00954A93" w:rsidP="00B17335">
      <w:pPr>
        <w:pStyle w:val="a3"/>
        <w:tabs>
          <w:tab w:val="clear" w:pos="4536"/>
          <w:tab w:val="clear" w:pos="9072"/>
        </w:tabs>
        <w:jc w:val="center"/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 </w:t>
      </w:r>
      <w:r w:rsidR="00EF4098">
        <w:rPr>
          <w:sz w:val="28"/>
          <w:szCs w:val="28"/>
          <w:u w:val="single"/>
        </w:rPr>
        <w:t>04.06.2020г.</w:t>
      </w:r>
      <w:r w:rsidRPr="00A5730C">
        <w:rPr>
          <w:sz w:val="28"/>
          <w:szCs w:val="28"/>
          <w:u w:val="single"/>
        </w:rPr>
        <w:t xml:space="preserve">   </w:t>
      </w:r>
      <w:r w:rsidRPr="00A5730C">
        <w:rPr>
          <w:sz w:val="28"/>
          <w:szCs w:val="28"/>
        </w:rPr>
        <w:t>№</w:t>
      </w:r>
      <w:r w:rsidR="00EF4098">
        <w:rPr>
          <w:sz w:val="28"/>
          <w:szCs w:val="28"/>
        </w:rPr>
        <w:t xml:space="preserve"> 196-р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954A93" w:rsidRPr="00A5730C">
        <w:rPr>
          <w:sz w:val="28"/>
          <w:szCs w:val="28"/>
        </w:rPr>
        <w:t>п. Шумячи</w:t>
      </w:r>
    </w:p>
    <w:p w:rsidR="00651A75" w:rsidRDefault="00651A75" w:rsidP="009575C8">
      <w:pPr>
        <w:jc w:val="both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4786"/>
        <w:gridCol w:w="5636"/>
      </w:tblGrid>
      <w:tr w:rsidR="00404FC7" w:rsidTr="00404FC7">
        <w:tc>
          <w:tcPr>
            <w:tcW w:w="4786" w:type="dxa"/>
          </w:tcPr>
          <w:p w:rsidR="00404FC7" w:rsidRDefault="00404FC7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в Совет депутатов Ш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мячского городского поселения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екта решения «</w:t>
            </w:r>
            <w:r>
              <w:rPr>
                <w:sz w:val="28"/>
                <w:szCs w:val="28"/>
              </w:rPr>
              <w:t xml:space="preserve">О благоустройстве территории Шумячского городского поселения» </w:t>
            </w:r>
          </w:p>
        </w:tc>
        <w:tc>
          <w:tcPr>
            <w:tcW w:w="5636" w:type="dxa"/>
          </w:tcPr>
          <w:p w:rsidR="00404FC7" w:rsidRDefault="00404FC7">
            <w:pPr>
              <w:jc w:val="both"/>
              <w:rPr>
                <w:sz w:val="28"/>
              </w:rPr>
            </w:pPr>
          </w:p>
        </w:tc>
      </w:tr>
    </w:tbl>
    <w:p w:rsidR="00404FC7" w:rsidRDefault="00404FC7" w:rsidP="00404FC7">
      <w:pPr>
        <w:ind w:firstLine="709"/>
        <w:jc w:val="both"/>
        <w:rPr>
          <w:sz w:val="28"/>
        </w:rPr>
      </w:pPr>
    </w:p>
    <w:p w:rsidR="00404FC7" w:rsidRDefault="00404FC7" w:rsidP="00404FC7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Уставом Шумячского городского поселения </w:t>
      </w:r>
      <w:r>
        <w:rPr>
          <w:sz w:val="28"/>
          <w:szCs w:val="28"/>
        </w:rPr>
        <w:t xml:space="preserve"> </w:t>
      </w:r>
    </w:p>
    <w:p w:rsidR="00404FC7" w:rsidRDefault="00404FC7" w:rsidP="00404FC7">
      <w:pPr>
        <w:ind w:firstLine="709"/>
        <w:jc w:val="both"/>
        <w:rPr>
          <w:sz w:val="28"/>
          <w:szCs w:val="28"/>
        </w:rPr>
      </w:pPr>
    </w:p>
    <w:p w:rsidR="00404FC7" w:rsidRDefault="00404FC7" w:rsidP="00404FC7">
      <w:pPr>
        <w:ind w:firstLine="709"/>
        <w:jc w:val="both"/>
        <w:rPr>
          <w:sz w:val="28"/>
          <w:szCs w:val="28"/>
        </w:rPr>
      </w:pPr>
      <w:r>
        <w:rPr>
          <w:sz w:val="28"/>
        </w:rPr>
        <w:t>1. Внести в Совет депутатов Шумячского городского поселения проект реш</w:t>
      </w:r>
      <w:r>
        <w:rPr>
          <w:sz w:val="28"/>
        </w:rPr>
        <w:t>е</w:t>
      </w:r>
      <w:r>
        <w:rPr>
          <w:sz w:val="28"/>
        </w:rPr>
        <w:t>ния «</w:t>
      </w:r>
      <w:r>
        <w:rPr>
          <w:sz w:val="28"/>
          <w:szCs w:val="28"/>
        </w:rPr>
        <w:t>О благоустройстве территории Шумячского городского поселения».</w:t>
      </w:r>
    </w:p>
    <w:p w:rsidR="00404FC7" w:rsidRDefault="00404FC7" w:rsidP="00404FC7">
      <w:pPr>
        <w:ind w:firstLine="709"/>
        <w:jc w:val="both"/>
        <w:rPr>
          <w:sz w:val="28"/>
          <w:szCs w:val="28"/>
        </w:rPr>
      </w:pPr>
    </w:p>
    <w:p w:rsidR="00404FC7" w:rsidRDefault="00404FC7" w:rsidP="00404FC7">
      <w:pPr>
        <w:ind w:firstLine="709"/>
        <w:jc w:val="both"/>
        <w:rPr>
          <w:sz w:val="28"/>
        </w:rPr>
      </w:pPr>
      <w:r>
        <w:rPr>
          <w:sz w:val="28"/>
        </w:rPr>
        <w:t>2. Назначить и.о. начальника Отдела городского хозяйства Администрации муниципального образования «Шумячский район» Смоленской области  Сидоренко Екатерину Дмитриевну официальным представителем при рассмотрении Советом депутатов Шумячского городского поселения проекта решения «</w:t>
      </w:r>
      <w:r>
        <w:rPr>
          <w:sz w:val="28"/>
          <w:szCs w:val="28"/>
        </w:rPr>
        <w:t>О благоустройстве территории Шумячского городского поселения».</w:t>
      </w:r>
    </w:p>
    <w:p w:rsidR="00404FC7" w:rsidRDefault="00404FC7" w:rsidP="00404FC7">
      <w:pPr>
        <w:ind w:firstLine="709"/>
        <w:jc w:val="both"/>
        <w:rPr>
          <w:sz w:val="28"/>
        </w:rPr>
      </w:pPr>
    </w:p>
    <w:p w:rsidR="00404FC7" w:rsidRDefault="00404FC7" w:rsidP="00404FC7">
      <w:pPr>
        <w:ind w:firstLine="709"/>
        <w:jc w:val="both"/>
        <w:rPr>
          <w:sz w:val="28"/>
        </w:rPr>
      </w:pPr>
    </w:p>
    <w:p w:rsidR="00404FC7" w:rsidRDefault="00404FC7" w:rsidP="00404FC7">
      <w:pPr>
        <w:jc w:val="both"/>
        <w:rPr>
          <w:sz w:val="28"/>
        </w:rPr>
      </w:pPr>
      <w:r>
        <w:rPr>
          <w:sz w:val="28"/>
        </w:rPr>
        <w:t xml:space="preserve">Глава муниципального образования </w:t>
      </w:r>
    </w:p>
    <w:p w:rsidR="00404FC7" w:rsidRDefault="00404FC7" w:rsidP="00404FC7">
      <w:pPr>
        <w:jc w:val="both"/>
        <w:rPr>
          <w:sz w:val="28"/>
        </w:rPr>
      </w:pPr>
      <w:r>
        <w:rPr>
          <w:sz w:val="28"/>
        </w:rPr>
        <w:t>«Шумячский район» Смоленской области                                                А.Н. Васильев</w:t>
      </w:r>
    </w:p>
    <w:p w:rsidR="00404FC7" w:rsidRDefault="00404FC7" w:rsidP="00404FC7">
      <w:pPr>
        <w:ind w:firstLine="709"/>
        <w:jc w:val="both"/>
        <w:rPr>
          <w:sz w:val="28"/>
        </w:rPr>
      </w:pPr>
    </w:p>
    <w:p w:rsidR="00404FC7" w:rsidRDefault="00404FC7" w:rsidP="00404FC7">
      <w:pPr>
        <w:ind w:firstLine="709"/>
        <w:jc w:val="both"/>
        <w:rPr>
          <w:sz w:val="28"/>
        </w:rPr>
      </w:pPr>
    </w:p>
    <w:p w:rsidR="00404FC7" w:rsidRDefault="00404FC7" w:rsidP="00404FC7">
      <w:pPr>
        <w:ind w:firstLine="709"/>
        <w:jc w:val="both"/>
        <w:rPr>
          <w:sz w:val="28"/>
        </w:rPr>
      </w:pPr>
    </w:p>
    <w:p w:rsidR="00404FC7" w:rsidRDefault="00404FC7" w:rsidP="00404FC7">
      <w:pPr>
        <w:ind w:firstLine="709"/>
        <w:jc w:val="both"/>
        <w:rPr>
          <w:sz w:val="28"/>
        </w:rPr>
      </w:pPr>
    </w:p>
    <w:p w:rsidR="00404FC7" w:rsidRDefault="00404FC7" w:rsidP="00404FC7">
      <w:pPr>
        <w:ind w:firstLine="709"/>
        <w:jc w:val="both"/>
        <w:rPr>
          <w:sz w:val="28"/>
        </w:rPr>
      </w:pPr>
    </w:p>
    <w:p w:rsidR="00404FC7" w:rsidRDefault="00404FC7" w:rsidP="00404FC7">
      <w:pPr>
        <w:ind w:firstLine="709"/>
        <w:jc w:val="both"/>
        <w:rPr>
          <w:sz w:val="28"/>
        </w:rPr>
      </w:pPr>
    </w:p>
    <w:p w:rsidR="00404FC7" w:rsidRDefault="00404FC7" w:rsidP="00404FC7">
      <w:pPr>
        <w:ind w:firstLine="709"/>
        <w:jc w:val="both"/>
        <w:rPr>
          <w:sz w:val="28"/>
        </w:rPr>
      </w:pPr>
    </w:p>
    <w:p w:rsidR="00404FC7" w:rsidRDefault="00404FC7" w:rsidP="00404FC7">
      <w:pPr>
        <w:ind w:firstLine="709"/>
        <w:jc w:val="both"/>
        <w:rPr>
          <w:sz w:val="28"/>
        </w:rPr>
      </w:pPr>
    </w:p>
    <w:p w:rsidR="00404FC7" w:rsidRDefault="00404FC7" w:rsidP="00404FC7">
      <w:pPr>
        <w:ind w:firstLine="709"/>
        <w:jc w:val="both"/>
        <w:rPr>
          <w:sz w:val="28"/>
        </w:rPr>
      </w:pPr>
    </w:p>
    <w:p w:rsidR="00404FC7" w:rsidRDefault="00404FC7" w:rsidP="00404FC7">
      <w:pPr>
        <w:ind w:firstLine="709"/>
        <w:jc w:val="both"/>
        <w:rPr>
          <w:sz w:val="28"/>
        </w:rPr>
      </w:pPr>
    </w:p>
    <w:p w:rsidR="00404FC7" w:rsidRDefault="00404FC7" w:rsidP="00404FC7">
      <w:pPr>
        <w:ind w:firstLine="709"/>
        <w:jc w:val="both"/>
        <w:rPr>
          <w:sz w:val="28"/>
        </w:rPr>
      </w:pPr>
    </w:p>
    <w:p w:rsidR="00404FC7" w:rsidRDefault="00404FC7" w:rsidP="00404FC7">
      <w:pPr>
        <w:ind w:firstLine="709"/>
        <w:jc w:val="both"/>
        <w:rPr>
          <w:sz w:val="28"/>
        </w:rPr>
      </w:pPr>
    </w:p>
    <w:p w:rsidR="00404FC7" w:rsidRDefault="00404FC7" w:rsidP="00404FC7"/>
    <w:p w:rsidR="00404FC7" w:rsidRDefault="00404FC7" w:rsidP="00404FC7"/>
    <w:p w:rsidR="00404FC7" w:rsidRDefault="00404FC7" w:rsidP="00404FC7">
      <w:pPr>
        <w:pStyle w:val="1"/>
        <w:rPr>
          <w:szCs w:val="28"/>
        </w:rPr>
      </w:pPr>
      <w:r>
        <w:rPr>
          <w:szCs w:val="28"/>
        </w:rPr>
        <w:t>Российская Федерация</w:t>
      </w:r>
    </w:p>
    <w:p w:rsidR="00404FC7" w:rsidRDefault="00404FC7" w:rsidP="00404FC7">
      <w:pPr>
        <w:jc w:val="center"/>
        <w:rPr>
          <w:sz w:val="28"/>
          <w:szCs w:val="28"/>
        </w:rPr>
      </w:pPr>
      <w:r>
        <w:rPr>
          <w:sz w:val="28"/>
          <w:szCs w:val="28"/>
        </w:rPr>
        <w:t>Смоленская область</w:t>
      </w:r>
    </w:p>
    <w:p w:rsidR="00404FC7" w:rsidRDefault="00404FC7" w:rsidP="00404FC7">
      <w:pPr>
        <w:jc w:val="center"/>
        <w:rPr>
          <w:sz w:val="28"/>
          <w:szCs w:val="28"/>
        </w:rPr>
      </w:pPr>
      <w:r>
        <w:rPr>
          <w:sz w:val="28"/>
          <w:szCs w:val="28"/>
        </w:rPr>
        <w:t>Шумячский район</w:t>
      </w:r>
    </w:p>
    <w:p w:rsidR="00404FC7" w:rsidRDefault="00404FC7" w:rsidP="00404FC7">
      <w:pPr>
        <w:pStyle w:val="1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>Совет депутатов Шумячского городского поселения</w:t>
      </w:r>
    </w:p>
    <w:p w:rsidR="00404FC7" w:rsidRDefault="00404FC7" w:rsidP="00404FC7">
      <w:pPr>
        <w:jc w:val="center"/>
        <w:rPr>
          <w:rFonts w:eastAsia="Arial Unicode MS"/>
          <w:sz w:val="32"/>
        </w:rPr>
      </w:pPr>
      <w:r>
        <w:rPr>
          <w:rFonts w:eastAsia="Arial Unicode MS"/>
          <w:sz w:val="32"/>
        </w:rPr>
        <w:t>РЕШЕНИЕ</w:t>
      </w:r>
    </w:p>
    <w:p w:rsidR="00404FC7" w:rsidRDefault="00404FC7" w:rsidP="00404FC7">
      <w:pPr>
        <w:jc w:val="center"/>
        <w:rPr>
          <w:sz w:val="26"/>
        </w:rPr>
      </w:pPr>
    </w:p>
    <w:p w:rsidR="00404FC7" w:rsidRDefault="00404FC7" w:rsidP="00404FC7">
      <w:pPr>
        <w:jc w:val="center"/>
      </w:pPr>
    </w:p>
    <w:p w:rsidR="00404FC7" w:rsidRDefault="00EF4098" w:rsidP="00404FC7">
      <w:r>
        <w:t>от  02.06.</w:t>
      </w:r>
      <w:r w:rsidR="00404FC7">
        <w:t xml:space="preserve">2020 г. № </w:t>
      </w:r>
      <w:r>
        <w:t>196-р</w:t>
      </w:r>
    </w:p>
    <w:p w:rsidR="00404FC7" w:rsidRDefault="00404FC7" w:rsidP="00404FC7"/>
    <w:tbl>
      <w:tblPr>
        <w:tblW w:w="1020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63"/>
        <w:gridCol w:w="5737"/>
      </w:tblGrid>
      <w:tr w:rsidR="00404FC7" w:rsidTr="00404FC7">
        <w:tc>
          <w:tcPr>
            <w:tcW w:w="4465" w:type="dxa"/>
          </w:tcPr>
          <w:p w:rsidR="00404FC7" w:rsidRDefault="00404FC7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  благоустройстве территории Шумячского городского поселения.</w:t>
            </w:r>
          </w:p>
          <w:p w:rsidR="00404FC7" w:rsidRDefault="00404FC7">
            <w:pPr>
              <w:ind w:right="-70"/>
              <w:jc w:val="both"/>
              <w:rPr>
                <w:sz w:val="28"/>
                <w:szCs w:val="28"/>
              </w:rPr>
            </w:pPr>
          </w:p>
        </w:tc>
        <w:tc>
          <w:tcPr>
            <w:tcW w:w="5740" w:type="dxa"/>
          </w:tcPr>
          <w:p w:rsidR="00404FC7" w:rsidRDefault="00404FC7">
            <w:pPr>
              <w:tabs>
                <w:tab w:val="left" w:pos="497"/>
              </w:tabs>
              <w:ind w:left="2831" w:right="-2019" w:hanging="2831"/>
              <w:rPr>
                <w:sz w:val="28"/>
                <w:szCs w:val="28"/>
              </w:rPr>
            </w:pPr>
          </w:p>
        </w:tc>
      </w:tr>
    </w:tbl>
    <w:p w:rsidR="00404FC7" w:rsidRDefault="00404FC7" w:rsidP="00404FC7">
      <w:pPr>
        <w:rPr>
          <w:bCs/>
          <w:sz w:val="28"/>
          <w:szCs w:val="28"/>
        </w:rPr>
      </w:pPr>
    </w:p>
    <w:p w:rsidR="00404FC7" w:rsidRDefault="00404FC7" w:rsidP="00404FC7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информацию и.о. начальника Отдела городского хозяйства 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«Шумячский район» Смоленской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ласти Е.Д. Сидоренко о благоустройстве территории Шумячского городского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ления, Совет депутатов Шумячского городского поселения </w:t>
      </w:r>
    </w:p>
    <w:p w:rsidR="00404FC7" w:rsidRDefault="00404FC7" w:rsidP="00404FC7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FC7" w:rsidRDefault="00404FC7" w:rsidP="00404FC7">
      <w:pPr>
        <w:pStyle w:val="Con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4FC7" w:rsidRDefault="00404FC7" w:rsidP="00404FC7">
      <w:pPr>
        <w:ind w:firstLine="709"/>
        <w:jc w:val="both"/>
        <w:rPr>
          <w:sz w:val="28"/>
          <w:szCs w:val="28"/>
        </w:rPr>
      </w:pPr>
    </w:p>
    <w:p w:rsidR="00404FC7" w:rsidRDefault="00404FC7" w:rsidP="00404FC7">
      <w:pPr>
        <w:pStyle w:val="Con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к сведению информацию и.о. начальника Отдела городского 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зяйства  Администрации муниципального образования «Шумячский район» См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ленской области о благоустройстве территории Шумячского городского поселения.</w:t>
      </w:r>
    </w:p>
    <w:p w:rsidR="00404FC7" w:rsidRDefault="00404FC7" w:rsidP="00404FC7">
      <w:pPr>
        <w:pStyle w:val="20"/>
        <w:ind w:firstLine="425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>Настоящее постановление вступает в силу со дня его принятия.</w:t>
      </w:r>
    </w:p>
    <w:p w:rsidR="00404FC7" w:rsidRDefault="00404FC7" w:rsidP="00404FC7">
      <w:pPr>
        <w:pStyle w:val="20"/>
        <w:ind w:firstLine="425"/>
        <w:rPr>
          <w:bCs/>
          <w:sz w:val="28"/>
          <w:szCs w:val="28"/>
        </w:rPr>
      </w:pPr>
    </w:p>
    <w:p w:rsidR="00404FC7" w:rsidRDefault="00404FC7" w:rsidP="00404FC7">
      <w:pPr>
        <w:pStyle w:val="20"/>
        <w:ind w:firstLine="425"/>
        <w:rPr>
          <w:bCs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5148"/>
        <w:gridCol w:w="4422"/>
      </w:tblGrid>
      <w:tr w:rsidR="00404FC7" w:rsidTr="00404FC7">
        <w:trPr>
          <w:jc w:val="center"/>
        </w:trPr>
        <w:tc>
          <w:tcPr>
            <w:tcW w:w="5148" w:type="dxa"/>
            <w:hideMark/>
          </w:tcPr>
          <w:p w:rsidR="00404FC7" w:rsidRDefault="00404FC7">
            <w:pPr>
              <w:tabs>
                <w:tab w:val="left" w:pos="6763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 муниципального образования</w:t>
            </w:r>
          </w:p>
          <w:p w:rsidR="00404FC7" w:rsidRDefault="00404FC7">
            <w:pPr>
              <w:tabs>
                <w:tab w:val="left" w:pos="6763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Шумячское городское поселение</w:t>
            </w:r>
          </w:p>
        </w:tc>
        <w:tc>
          <w:tcPr>
            <w:tcW w:w="4422" w:type="dxa"/>
          </w:tcPr>
          <w:p w:rsidR="00404FC7" w:rsidRDefault="00404FC7">
            <w:pPr>
              <w:tabs>
                <w:tab w:val="left" w:pos="6763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404FC7" w:rsidRDefault="00404FC7">
            <w:pPr>
              <w:tabs>
                <w:tab w:val="left" w:pos="6763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Н.М. Казакова</w:t>
            </w:r>
          </w:p>
        </w:tc>
      </w:tr>
    </w:tbl>
    <w:p w:rsidR="00404FC7" w:rsidRDefault="00404FC7" w:rsidP="00404FC7">
      <w:pPr>
        <w:rPr>
          <w:sz w:val="26"/>
        </w:rPr>
      </w:pPr>
    </w:p>
    <w:p w:rsidR="00404FC7" w:rsidRDefault="00404FC7" w:rsidP="00404FC7"/>
    <w:p w:rsidR="00404FC7" w:rsidRDefault="00404FC7" w:rsidP="00404FC7"/>
    <w:p w:rsidR="00404FC7" w:rsidRDefault="00404FC7" w:rsidP="00404FC7"/>
    <w:p w:rsidR="00404FC7" w:rsidRDefault="00404FC7" w:rsidP="00404FC7"/>
    <w:p w:rsidR="00404FC7" w:rsidRDefault="00404FC7" w:rsidP="00404FC7"/>
    <w:p w:rsidR="00404FC7" w:rsidRDefault="00404FC7" w:rsidP="00404FC7"/>
    <w:p w:rsidR="00404FC7" w:rsidRDefault="00404FC7" w:rsidP="00404FC7"/>
    <w:p w:rsidR="00404FC7" w:rsidRDefault="00404FC7" w:rsidP="00404FC7"/>
    <w:p w:rsidR="00404FC7" w:rsidRDefault="00404FC7" w:rsidP="00404FC7"/>
    <w:p w:rsidR="00404FC7" w:rsidRDefault="00404FC7" w:rsidP="00404FC7"/>
    <w:p w:rsidR="00404FC7" w:rsidRDefault="00404FC7" w:rsidP="00404FC7"/>
    <w:p w:rsidR="00404FC7" w:rsidRDefault="00404FC7" w:rsidP="00404FC7"/>
    <w:p w:rsidR="00404FC7" w:rsidRDefault="00404FC7" w:rsidP="00404FC7"/>
    <w:p w:rsidR="00404FC7" w:rsidRDefault="00404FC7" w:rsidP="00404FC7"/>
    <w:p w:rsidR="00404FC7" w:rsidRDefault="00404FC7" w:rsidP="00404FC7"/>
    <w:p w:rsidR="00404FC7" w:rsidRDefault="00404FC7" w:rsidP="00404FC7"/>
    <w:p w:rsidR="00404FC7" w:rsidRDefault="00404FC7" w:rsidP="00404FC7"/>
    <w:p w:rsidR="00404FC7" w:rsidRDefault="00404FC7" w:rsidP="00404FC7"/>
    <w:p w:rsidR="00404FC7" w:rsidRDefault="00404FC7" w:rsidP="00404F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Информация</w:t>
      </w:r>
    </w:p>
    <w:p w:rsidR="00404FC7" w:rsidRDefault="00404FC7" w:rsidP="00404FC7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о благоустройстве территории Шумячского городского поселения</w:t>
      </w:r>
      <w:r>
        <w:rPr>
          <w:b/>
          <w:sz w:val="32"/>
          <w:szCs w:val="32"/>
        </w:rPr>
        <w:t xml:space="preserve"> </w:t>
      </w:r>
    </w:p>
    <w:p w:rsidR="00404FC7" w:rsidRDefault="00404FC7" w:rsidP="00404FC7">
      <w:pPr>
        <w:jc w:val="center"/>
        <w:rPr>
          <w:b/>
          <w:sz w:val="32"/>
          <w:szCs w:val="32"/>
        </w:rPr>
      </w:pPr>
    </w:p>
    <w:p w:rsidR="00404FC7" w:rsidRDefault="00404FC7" w:rsidP="00404FC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>
        <w:rPr>
          <w:sz w:val="28"/>
          <w:szCs w:val="28"/>
        </w:rPr>
        <w:t xml:space="preserve"> начала текущего года выполнялись следующие мероприятия:</w:t>
      </w:r>
    </w:p>
    <w:p w:rsidR="00404FC7" w:rsidRDefault="00404FC7" w:rsidP="00404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ежегодно руководителям организаций, предприятий и учреждений 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ляются письма с просьбой о привидении в благоустроенный вид своих прилега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щих территорий, проводятся разъяснения по уборке прилегающих территорий; </w:t>
      </w:r>
    </w:p>
    <w:p w:rsidR="00404FC7" w:rsidRDefault="00404FC7" w:rsidP="00404FC7">
      <w:pPr>
        <w:ind w:firstLine="709"/>
        <w:jc w:val="both"/>
        <w:rPr>
          <w:sz w:val="28"/>
          <w:szCs w:val="28"/>
        </w:rPr>
      </w:pPr>
      <w:r>
        <w:rPr>
          <w:szCs w:val="28"/>
        </w:rPr>
        <w:t xml:space="preserve"> - с</w:t>
      </w:r>
      <w:r>
        <w:rPr>
          <w:sz w:val="28"/>
          <w:szCs w:val="28"/>
        </w:rPr>
        <w:t>огласно заключенных срочных договоров по организации временного тр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доустройства с центром занятости населения на работу в Администрацию на фе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раль и март были приняты трое рабочих по благоустройству, силами которых,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полнялись работы по уборке территории п. Шумячи (собирались бумаги в парках, по центральной улице, сгребался мусор).</w:t>
      </w:r>
    </w:p>
    <w:p w:rsidR="00404FC7" w:rsidRDefault="00404FC7" w:rsidP="00404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Их силами был вырублен и убирался кустарник, а в последствии и мусор по улицам Заводской, Школьной, Советской, Понятовской, Ельнинской, Музыкальной, в районе магазина «Левушка» улицы Пролетарской, на повороте на улицу Гагарина. </w:t>
      </w:r>
    </w:p>
    <w:p w:rsidR="00404FC7" w:rsidRDefault="00404FC7" w:rsidP="00404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Уголовно-исполнительной инспекцией Управления Федеральной службы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полнения наказаний по Смоленской области в Администрацию направляются люди для отбывания наказания в виде обязательных работ на безвозмездной основе, в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честве рабочих по благоустройству территорий.</w:t>
      </w:r>
    </w:p>
    <w:p w:rsidR="00404FC7" w:rsidRDefault="00404FC7" w:rsidP="00404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начала этого года  таких было 5 человек, которые также работали по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устройству на улицах поселка. </w:t>
      </w:r>
    </w:p>
    <w:p w:rsidR="00404FC7" w:rsidRDefault="00404FC7" w:rsidP="00404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заключенному Администрацией энергосервисному контракту №01633000058190000410001 от 20 февраля 2020 года на территории Шумячского городского поселения заменены светильники уличного освещения на энергосбер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гающие.</w:t>
      </w:r>
    </w:p>
    <w:p w:rsidR="00404FC7" w:rsidRDefault="00404FC7" w:rsidP="00404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решению суда обустраивались контейнерные площадки твердым покрыт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ем.</w:t>
      </w:r>
    </w:p>
    <w:p w:rsidR="00404FC7" w:rsidRDefault="00404FC7" w:rsidP="00404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Вывоз ТКО осуществляется региональным оператором АО «Спецавтохозя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ство».</w:t>
      </w:r>
    </w:p>
    <w:p w:rsidR="00404FC7" w:rsidRDefault="00404FC7" w:rsidP="00404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вывоза крупногабаритного мусора на контейнерных площадках подаются заявки на транспорт (Ломовоз).</w:t>
      </w:r>
    </w:p>
    <w:p w:rsidR="009575C8" w:rsidRDefault="009575C8" w:rsidP="009575C8">
      <w:pPr>
        <w:spacing w:line="360" w:lineRule="auto"/>
        <w:rPr>
          <w:sz w:val="28"/>
          <w:szCs w:val="28"/>
        </w:rPr>
      </w:pPr>
    </w:p>
    <w:p w:rsidR="00ED2B51" w:rsidRDefault="00ED2B51" w:rsidP="009575C8">
      <w:pPr>
        <w:spacing w:line="360" w:lineRule="auto"/>
        <w:rPr>
          <w:sz w:val="28"/>
          <w:szCs w:val="28"/>
        </w:rPr>
      </w:pPr>
    </w:p>
    <w:p w:rsidR="00ED2B51" w:rsidRDefault="00ED2B51" w:rsidP="009575C8">
      <w:pPr>
        <w:spacing w:line="360" w:lineRule="auto"/>
        <w:rPr>
          <w:sz w:val="28"/>
          <w:szCs w:val="28"/>
        </w:rPr>
      </w:pPr>
    </w:p>
    <w:p w:rsidR="00ED2B51" w:rsidRDefault="00ED2B51" w:rsidP="009575C8">
      <w:pPr>
        <w:spacing w:line="360" w:lineRule="auto"/>
        <w:rPr>
          <w:sz w:val="28"/>
          <w:szCs w:val="28"/>
        </w:rPr>
      </w:pPr>
    </w:p>
    <w:p w:rsidR="00ED2B51" w:rsidRDefault="00ED2B51" w:rsidP="009575C8">
      <w:pPr>
        <w:spacing w:line="360" w:lineRule="auto"/>
        <w:rPr>
          <w:sz w:val="28"/>
          <w:szCs w:val="28"/>
        </w:rPr>
      </w:pPr>
    </w:p>
    <w:p w:rsidR="00ED2B51" w:rsidRDefault="00ED2B51" w:rsidP="009575C8">
      <w:pPr>
        <w:spacing w:line="360" w:lineRule="auto"/>
        <w:rPr>
          <w:sz w:val="28"/>
          <w:szCs w:val="28"/>
        </w:rPr>
      </w:pPr>
    </w:p>
    <w:p w:rsidR="00ED2B51" w:rsidRDefault="00ED2B51" w:rsidP="009575C8">
      <w:pPr>
        <w:spacing w:line="360" w:lineRule="auto"/>
        <w:rPr>
          <w:sz w:val="28"/>
          <w:szCs w:val="28"/>
        </w:rPr>
      </w:pPr>
    </w:p>
    <w:p w:rsidR="00ED2B51" w:rsidRDefault="00ED2B51" w:rsidP="009575C8">
      <w:pPr>
        <w:spacing w:line="360" w:lineRule="auto"/>
        <w:rPr>
          <w:sz w:val="28"/>
          <w:szCs w:val="28"/>
        </w:rPr>
      </w:pPr>
    </w:p>
    <w:p w:rsidR="00ED2B51" w:rsidRDefault="00ED2B51" w:rsidP="009575C8">
      <w:pPr>
        <w:spacing w:line="360" w:lineRule="auto"/>
        <w:rPr>
          <w:sz w:val="28"/>
          <w:szCs w:val="28"/>
        </w:rPr>
      </w:pPr>
    </w:p>
    <w:sectPr w:rsidR="00ED2B51" w:rsidSect="00CB3D33">
      <w:headerReference w:type="even" r:id="rId8"/>
      <w:headerReference w:type="default" r:id="rId9"/>
      <w:pgSz w:w="11907" w:h="16840" w:code="9"/>
      <w:pgMar w:top="851" w:right="567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F40" w:rsidRDefault="00DB4F40">
      <w:r>
        <w:separator/>
      </w:r>
    </w:p>
  </w:endnote>
  <w:endnote w:type="continuationSeparator" w:id="1">
    <w:p w:rsidR="00DB4F40" w:rsidRDefault="00DB4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F40" w:rsidRDefault="00DB4F40">
      <w:r>
        <w:separator/>
      </w:r>
    </w:p>
  </w:footnote>
  <w:footnote w:type="continuationSeparator" w:id="1">
    <w:p w:rsidR="00DB4F40" w:rsidRDefault="00DB4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A93" w:rsidRDefault="00954A9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2"/>
  </w:num>
  <w:num w:numId="22">
    <w:abstractNumId w:val="4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autoHyphenation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5AB2"/>
    <w:rsid w:val="00036CA4"/>
    <w:rsid w:val="00037F5E"/>
    <w:rsid w:val="00040946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60DD6"/>
    <w:rsid w:val="0006108C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331A1"/>
    <w:rsid w:val="00133CF4"/>
    <w:rsid w:val="00134A3D"/>
    <w:rsid w:val="00135594"/>
    <w:rsid w:val="001359F6"/>
    <w:rsid w:val="00136F5F"/>
    <w:rsid w:val="00137635"/>
    <w:rsid w:val="00137852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6"/>
    <w:rsid w:val="001C29D7"/>
    <w:rsid w:val="001C4CA4"/>
    <w:rsid w:val="001C62D8"/>
    <w:rsid w:val="001C6AE6"/>
    <w:rsid w:val="001C6D07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F59"/>
    <w:rsid w:val="001E701E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2A79"/>
    <w:rsid w:val="002032F8"/>
    <w:rsid w:val="00206050"/>
    <w:rsid w:val="00211238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81030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D011A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4FC7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33F9"/>
    <w:rsid w:val="00564969"/>
    <w:rsid w:val="00564B10"/>
    <w:rsid w:val="0056766A"/>
    <w:rsid w:val="005701A2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31D4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901321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E0F"/>
    <w:rsid w:val="00A5617E"/>
    <w:rsid w:val="00A5730C"/>
    <w:rsid w:val="00A5789B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63E"/>
    <w:rsid w:val="00AD0BD1"/>
    <w:rsid w:val="00AD3EE2"/>
    <w:rsid w:val="00AD4046"/>
    <w:rsid w:val="00AD4C0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A66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66CA"/>
    <w:rsid w:val="00B96816"/>
    <w:rsid w:val="00BA1795"/>
    <w:rsid w:val="00BA1FF1"/>
    <w:rsid w:val="00BA24D8"/>
    <w:rsid w:val="00BA2A82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72EC"/>
    <w:rsid w:val="00D0070B"/>
    <w:rsid w:val="00D00976"/>
    <w:rsid w:val="00D048C8"/>
    <w:rsid w:val="00D05B76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4F40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5C6E"/>
    <w:rsid w:val="00EB6072"/>
    <w:rsid w:val="00EB74D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098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Normal">
    <w:name w:val="Normal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basedOn w:val="a0"/>
    <w:uiPriority w:val="99"/>
    <w:rsid w:val="00BB44F0"/>
    <w:rPr>
      <w:color w:val="0000FF"/>
      <w:u w:val="single"/>
    </w:rPr>
  </w:style>
  <w:style w:type="paragraph" w:styleId="ae">
    <w:name w:val="Title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basedOn w:val="a0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B34F1A"/>
    <w:rPr>
      <w:sz w:val="24"/>
      <w:lang w:val="ru-RU" w:eastAsia="ru-RU" w:bidi="ar-SA"/>
    </w:rPr>
  </w:style>
  <w:style w:type="character" w:customStyle="1" w:styleId="10">
    <w:name w:val=" Знак Знак1"/>
    <w:basedOn w:val="a0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BodyText2">
    <w:name w:val="Body Text 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 Знак Знак3"/>
    <w:rsid w:val="0047003B"/>
    <w:rPr>
      <w:sz w:val="24"/>
      <w:lang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Spacing">
    <w:name w:val="No Spacing"/>
    <w:rsid w:val="00A250F9"/>
    <w:rPr>
      <w:rFonts w:ascii="Calibri" w:hAnsi="Calibri"/>
      <w:sz w:val="22"/>
    </w:rPr>
  </w:style>
  <w:style w:type="paragraph" w:styleId="af1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1</cp:lastModifiedBy>
  <cp:revision>2</cp:revision>
  <cp:lastPrinted>2020-06-02T10:08:00Z</cp:lastPrinted>
  <dcterms:created xsi:type="dcterms:W3CDTF">2020-06-10T10:28:00Z</dcterms:created>
  <dcterms:modified xsi:type="dcterms:W3CDTF">2020-06-10T10:28:00Z</dcterms:modified>
</cp:coreProperties>
</file>