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3B" w:rsidRDefault="00A716C3" w:rsidP="00EC543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EC543B" w:rsidRDefault="00EC543B" w:rsidP="00EC543B"/>
              </w:txbxContent>
            </v:textbox>
          </v:rect>
        </w:pict>
      </w:r>
      <w:r w:rsidR="0021240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12409" w:rsidRPr="00EC543B" w:rsidRDefault="00212409" w:rsidP="00EC5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43B" w:rsidRPr="00EC543B" w:rsidRDefault="00EC543B" w:rsidP="00EC5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3B">
        <w:rPr>
          <w:rFonts w:ascii="Times New Roman" w:hAnsi="Times New Roman" w:cs="Times New Roman"/>
          <w:b/>
          <w:sz w:val="24"/>
          <w:szCs w:val="24"/>
        </w:rPr>
        <w:t>АДМИНИСТРАЦИЯ  ПОНЯТОВСКОГО СЕЛЬСКОГО ПОСЕЛЕНИЯ</w:t>
      </w:r>
    </w:p>
    <w:p w:rsidR="00EC543B" w:rsidRPr="00EC543B" w:rsidRDefault="00EC543B" w:rsidP="00EC5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3B">
        <w:rPr>
          <w:rFonts w:ascii="Times New Roman" w:hAnsi="Times New Roman" w:cs="Times New Roman"/>
          <w:b/>
          <w:sz w:val="24"/>
          <w:szCs w:val="24"/>
        </w:rPr>
        <w:t xml:space="preserve"> ШУМЯЧСКОГО РАЙОНА СМОЛЕНСКОЙ ОБЛАСТИ</w:t>
      </w:r>
    </w:p>
    <w:p w:rsidR="00EC543B" w:rsidRDefault="00EC543B" w:rsidP="00EC5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43B" w:rsidRPr="00EC543B" w:rsidRDefault="00EC543B" w:rsidP="00EC543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54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C543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C543B" w:rsidRPr="00EC543B" w:rsidRDefault="00EC543B" w:rsidP="00EC543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C543B" w:rsidRPr="00EC543B" w:rsidRDefault="00EC543B" w:rsidP="00EC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3B">
        <w:rPr>
          <w:rFonts w:ascii="Times New Roman" w:hAnsi="Times New Roman" w:cs="Times New Roman"/>
          <w:sz w:val="24"/>
          <w:szCs w:val="24"/>
        </w:rPr>
        <w:t xml:space="preserve">от 10 июля 2014 года                                                                                        № 66  </w:t>
      </w:r>
    </w:p>
    <w:p w:rsidR="00EC543B" w:rsidRPr="00EC543B" w:rsidRDefault="00EC543B" w:rsidP="00EC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3B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F851AA" w:rsidRDefault="00F851AA" w:rsidP="00EC543B">
      <w:pPr>
        <w:pStyle w:val="a5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851AA" w:rsidRPr="00EC543B" w:rsidTr="00007A62">
        <w:trPr>
          <w:trHeight w:val="162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1AA" w:rsidRPr="00EC543B" w:rsidRDefault="00F851AA" w:rsidP="00203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43B">
              <w:rPr>
                <w:rFonts w:ascii="Times New Roman" w:hAnsi="Times New Roman"/>
                <w:sz w:val="24"/>
                <w:szCs w:val="24"/>
              </w:rPr>
              <w:t xml:space="preserve">Об    утверждении    </w:t>
            </w:r>
            <w:proofErr w:type="gramStart"/>
            <w:r w:rsidRPr="00EC543B">
              <w:rPr>
                <w:rFonts w:ascii="Times New Roman" w:hAnsi="Times New Roman"/>
                <w:sz w:val="24"/>
                <w:szCs w:val="24"/>
              </w:rPr>
              <w:t>Порядка ведения                                                                                            реестра  муниципального  имущества                                                                                    Администрации</w:t>
            </w:r>
            <w:proofErr w:type="gramEnd"/>
            <w:r w:rsidRPr="00EC543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034B4" w:rsidRPr="00EC543B">
              <w:rPr>
                <w:rFonts w:ascii="Times New Roman" w:hAnsi="Times New Roman"/>
                <w:sz w:val="24"/>
                <w:szCs w:val="24"/>
              </w:rPr>
              <w:t xml:space="preserve">Понятовского </w:t>
            </w:r>
            <w:r w:rsidRPr="00EC54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сельского      поселения  Шумячского                                                                                                    района            Смоленской      области</w:t>
            </w:r>
          </w:p>
        </w:tc>
      </w:tr>
    </w:tbl>
    <w:p w:rsidR="00F851AA" w:rsidRPr="00EC543B" w:rsidRDefault="00F851AA" w:rsidP="00F851AA">
      <w:pPr>
        <w:rPr>
          <w:rFonts w:ascii="Calibri" w:hAnsi="Calibri"/>
          <w:sz w:val="24"/>
          <w:szCs w:val="24"/>
        </w:rPr>
      </w:pPr>
    </w:p>
    <w:p w:rsidR="00DC3E99" w:rsidRPr="00EC543B" w:rsidRDefault="00F851AA" w:rsidP="004225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43B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года №131-Ф3 «Об общих принципах организации  местного самоуправления в Российской Федерации», Приказом Министерства экономического развития Российской Федерации от 30.08.2011г № 424 «Об утверждении порядка ведения органами местного самоуправления реестров муниципального имущества»,  Уставом </w:t>
      </w:r>
      <w:r w:rsidR="002034B4" w:rsidRPr="00EC543B">
        <w:rPr>
          <w:rFonts w:ascii="Times New Roman" w:hAnsi="Times New Roman"/>
          <w:sz w:val="24"/>
          <w:szCs w:val="24"/>
        </w:rPr>
        <w:t xml:space="preserve">Понятовского </w:t>
      </w:r>
      <w:r w:rsidRPr="00EC543B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</w:t>
      </w:r>
      <w:r w:rsidR="004225AE">
        <w:rPr>
          <w:rFonts w:ascii="Times New Roman" w:hAnsi="Times New Roman"/>
          <w:sz w:val="24"/>
          <w:szCs w:val="24"/>
        </w:rPr>
        <w:t xml:space="preserve">, </w:t>
      </w:r>
      <w:r w:rsidRPr="00EC543B">
        <w:rPr>
          <w:rFonts w:ascii="Times New Roman" w:hAnsi="Times New Roman"/>
          <w:sz w:val="24"/>
          <w:szCs w:val="24"/>
        </w:rPr>
        <w:t xml:space="preserve">Администрация </w:t>
      </w:r>
      <w:r w:rsidR="002034B4" w:rsidRPr="00EC543B">
        <w:rPr>
          <w:rFonts w:ascii="Times New Roman" w:hAnsi="Times New Roman"/>
          <w:sz w:val="24"/>
          <w:szCs w:val="24"/>
        </w:rPr>
        <w:t xml:space="preserve">Понятовского </w:t>
      </w:r>
      <w:r w:rsidRPr="00EC543B">
        <w:rPr>
          <w:rFonts w:ascii="Times New Roman" w:hAnsi="Times New Roman"/>
          <w:sz w:val="24"/>
          <w:szCs w:val="24"/>
        </w:rPr>
        <w:t xml:space="preserve">сельского поселения Шумячского района Смоленской области </w:t>
      </w:r>
    </w:p>
    <w:p w:rsidR="00F851AA" w:rsidRPr="00EC543B" w:rsidRDefault="00F851AA" w:rsidP="00F851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4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543B">
        <w:rPr>
          <w:rFonts w:ascii="Times New Roman" w:hAnsi="Times New Roman"/>
          <w:sz w:val="24"/>
          <w:szCs w:val="24"/>
        </w:rPr>
        <w:t>П</w:t>
      </w:r>
      <w:proofErr w:type="gramEnd"/>
      <w:r w:rsidRPr="00EC543B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4225AE" w:rsidRDefault="004225AE" w:rsidP="004225A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851AA" w:rsidRPr="00EC543B">
        <w:rPr>
          <w:rFonts w:ascii="Times New Roman" w:hAnsi="Times New Roman"/>
          <w:sz w:val="24"/>
          <w:szCs w:val="24"/>
        </w:rPr>
        <w:t xml:space="preserve">1.  Утвердить </w:t>
      </w:r>
      <w:r>
        <w:rPr>
          <w:rFonts w:ascii="Times New Roman" w:hAnsi="Times New Roman"/>
          <w:sz w:val="24"/>
          <w:szCs w:val="24"/>
        </w:rPr>
        <w:t xml:space="preserve">прилагаемый </w:t>
      </w:r>
      <w:r w:rsidR="00F851AA" w:rsidRPr="00EC543B">
        <w:rPr>
          <w:rFonts w:ascii="Times New Roman" w:hAnsi="Times New Roman"/>
          <w:sz w:val="24"/>
          <w:szCs w:val="24"/>
        </w:rPr>
        <w:t xml:space="preserve">Порядок ведения реестра муниципального имущества </w:t>
      </w:r>
      <w:r w:rsidR="002034B4" w:rsidRPr="00EC543B">
        <w:rPr>
          <w:rFonts w:ascii="Times New Roman" w:hAnsi="Times New Roman"/>
          <w:sz w:val="24"/>
          <w:szCs w:val="24"/>
        </w:rPr>
        <w:t>Понятовского</w:t>
      </w:r>
      <w:r w:rsidR="00F851AA" w:rsidRPr="00EC543B">
        <w:rPr>
          <w:rFonts w:ascii="Times New Roman" w:hAnsi="Times New Roman"/>
          <w:sz w:val="24"/>
          <w:szCs w:val="24"/>
        </w:rPr>
        <w:t xml:space="preserve"> сельского поселения Шумячск</w:t>
      </w:r>
      <w:r w:rsidR="002034B4" w:rsidRPr="00EC543B">
        <w:rPr>
          <w:rFonts w:ascii="Times New Roman" w:hAnsi="Times New Roman"/>
          <w:sz w:val="24"/>
          <w:szCs w:val="24"/>
        </w:rPr>
        <w:t xml:space="preserve">ого района Смоленской  </w:t>
      </w:r>
      <w:r>
        <w:rPr>
          <w:rFonts w:ascii="Times New Roman" w:hAnsi="Times New Roman"/>
          <w:sz w:val="24"/>
          <w:szCs w:val="24"/>
        </w:rPr>
        <w:t>области</w:t>
      </w:r>
      <w:r w:rsidR="00F851AA" w:rsidRPr="00EC543B">
        <w:rPr>
          <w:rFonts w:ascii="Times New Roman" w:hAnsi="Times New Roman"/>
          <w:sz w:val="24"/>
          <w:szCs w:val="24"/>
        </w:rPr>
        <w:t>.</w:t>
      </w:r>
    </w:p>
    <w:p w:rsidR="004225AE" w:rsidRPr="00A5511A" w:rsidRDefault="00F851AA" w:rsidP="004225AE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EC543B">
        <w:rPr>
          <w:rFonts w:ascii="Times New Roman" w:hAnsi="Times New Roman"/>
          <w:sz w:val="24"/>
          <w:szCs w:val="24"/>
        </w:rPr>
        <w:br/>
        <w:t xml:space="preserve">          2.  </w:t>
      </w:r>
      <w:r w:rsidR="004225AE" w:rsidRPr="00A5511A">
        <w:rPr>
          <w:rFonts w:ascii="Times New Roman" w:hAnsi="Times New Roman"/>
          <w:sz w:val="24"/>
          <w:szCs w:val="24"/>
        </w:rPr>
        <w:t>Настоящее постановление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F851AA" w:rsidRPr="00EC543B" w:rsidRDefault="00F851AA" w:rsidP="002034B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43B">
        <w:rPr>
          <w:rFonts w:ascii="Times New Roman" w:hAnsi="Times New Roman"/>
          <w:sz w:val="24"/>
          <w:szCs w:val="24"/>
        </w:rPr>
        <w:br/>
        <w:t xml:space="preserve">          3.   </w:t>
      </w:r>
      <w:proofErr w:type="gramStart"/>
      <w:r w:rsidRPr="00EC54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C543B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851AA" w:rsidRPr="00EC543B" w:rsidRDefault="00F851AA" w:rsidP="00F851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1AA" w:rsidRDefault="00F851AA" w:rsidP="00F85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5AE" w:rsidRPr="00EC543B" w:rsidRDefault="004225AE" w:rsidP="00F85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1AA" w:rsidRPr="00EC543B" w:rsidRDefault="00F851AA" w:rsidP="00F8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43B">
        <w:rPr>
          <w:rFonts w:ascii="Times New Roman" w:hAnsi="Times New Roman"/>
          <w:sz w:val="24"/>
          <w:szCs w:val="24"/>
        </w:rPr>
        <w:t xml:space="preserve">Глава Администрации  </w:t>
      </w:r>
    </w:p>
    <w:p w:rsidR="00F851AA" w:rsidRPr="00EC543B" w:rsidRDefault="002034B4" w:rsidP="00F8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43B">
        <w:rPr>
          <w:rFonts w:ascii="Times New Roman" w:hAnsi="Times New Roman"/>
          <w:sz w:val="24"/>
          <w:szCs w:val="24"/>
        </w:rPr>
        <w:t>Понятовского</w:t>
      </w:r>
      <w:r w:rsidR="00F851AA" w:rsidRPr="00EC543B">
        <w:rPr>
          <w:rFonts w:ascii="Times New Roman" w:hAnsi="Times New Roman"/>
          <w:sz w:val="24"/>
          <w:szCs w:val="24"/>
        </w:rPr>
        <w:t xml:space="preserve">  сельского поселения </w:t>
      </w:r>
    </w:p>
    <w:p w:rsidR="002034B4" w:rsidRPr="00EC543B" w:rsidRDefault="00F851AA" w:rsidP="00F8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43B">
        <w:rPr>
          <w:rFonts w:ascii="Times New Roman" w:hAnsi="Times New Roman"/>
          <w:sz w:val="24"/>
          <w:szCs w:val="24"/>
        </w:rPr>
        <w:t xml:space="preserve">Шумячского района  Смоленской области                         </w:t>
      </w:r>
      <w:r w:rsidR="002034B4" w:rsidRPr="00EC543B">
        <w:rPr>
          <w:rFonts w:ascii="Times New Roman" w:hAnsi="Times New Roman"/>
          <w:sz w:val="24"/>
          <w:szCs w:val="24"/>
        </w:rPr>
        <w:t>Н.Б. Бондарева</w:t>
      </w:r>
    </w:p>
    <w:p w:rsidR="002034B4" w:rsidRDefault="002034B4" w:rsidP="00F85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AA" w:rsidRDefault="00F851AA" w:rsidP="00F85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F851AA" w:rsidRDefault="00F851AA" w:rsidP="00F851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37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</w:tblGrid>
      <w:tr w:rsidR="00F851AA" w:rsidTr="00007A62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43B" w:rsidRDefault="00EC543B" w:rsidP="00EC5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F851AA" w:rsidRDefault="00F851AA" w:rsidP="00EC54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DC3E99">
              <w:rPr>
                <w:rFonts w:ascii="Times New Roman" w:hAnsi="Times New Roman"/>
                <w:sz w:val="24"/>
                <w:szCs w:val="24"/>
              </w:rPr>
              <w:t>Понятовского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Шумячского района Смоленской области  от </w:t>
            </w:r>
            <w:r w:rsidR="00EC543B">
              <w:rPr>
                <w:rFonts w:ascii="Times New Roman" w:hAnsi="Times New Roman"/>
                <w:sz w:val="24"/>
                <w:szCs w:val="24"/>
              </w:rPr>
              <w:t>10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2014  №  1</w:t>
            </w:r>
            <w:r w:rsidR="00EC5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851AA" w:rsidRDefault="00F851AA" w:rsidP="00F851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AA" w:rsidRDefault="00F851AA" w:rsidP="00F851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AA" w:rsidRDefault="00F851AA" w:rsidP="00F851A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1AA" w:rsidRPr="004225AE" w:rsidRDefault="00A85281" w:rsidP="00F851A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F851AA" w:rsidRPr="004225AE">
        <w:rPr>
          <w:rFonts w:ascii="Times New Roman" w:hAnsi="Times New Roman"/>
          <w:b/>
          <w:sz w:val="24"/>
          <w:szCs w:val="24"/>
        </w:rPr>
        <w:t>ПОРЯДОК</w:t>
      </w:r>
      <w:r w:rsidR="00F851AA" w:rsidRPr="004225AE">
        <w:rPr>
          <w:rFonts w:ascii="Times New Roman" w:hAnsi="Times New Roman"/>
          <w:b/>
          <w:sz w:val="24"/>
          <w:szCs w:val="24"/>
        </w:rPr>
        <w:br/>
        <w:t>ведения реестра муниципального имущества</w:t>
      </w:r>
      <w:r w:rsidR="00DC3E99" w:rsidRPr="004225AE">
        <w:rPr>
          <w:rFonts w:ascii="Times New Roman" w:hAnsi="Times New Roman"/>
          <w:b/>
          <w:sz w:val="24"/>
          <w:szCs w:val="24"/>
        </w:rPr>
        <w:t xml:space="preserve"> Понятовского </w:t>
      </w:r>
      <w:r w:rsidR="00F851AA" w:rsidRPr="004225AE">
        <w:rPr>
          <w:rFonts w:ascii="Times New Roman" w:hAnsi="Times New Roman"/>
          <w:b/>
          <w:sz w:val="24"/>
          <w:szCs w:val="24"/>
        </w:rPr>
        <w:t>сельского поселения  Шумячского района Смоленской области</w:t>
      </w:r>
    </w:p>
    <w:p w:rsidR="00A85281" w:rsidRDefault="00F851AA" w:rsidP="00A85281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5AE">
        <w:rPr>
          <w:rFonts w:ascii="Times New Roman" w:hAnsi="Times New Roman"/>
          <w:sz w:val="24"/>
          <w:szCs w:val="24"/>
        </w:rPr>
        <w:t xml:space="preserve">1.Настоящий Порядок устанавливает правила ведения реестра муниципального имущества </w:t>
      </w:r>
      <w:r w:rsidR="00DC3E99" w:rsidRPr="004225AE">
        <w:rPr>
          <w:rFonts w:ascii="Times New Roman" w:hAnsi="Times New Roman"/>
          <w:sz w:val="24"/>
          <w:szCs w:val="24"/>
        </w:rPr>
        <w:t xml:space="preserve">Понятовского </w:t>
      </w:r>
      <w:r w:rsidRPr="004225AE">
        <w:rPr>
          <w:rFonts w:ascii="Times New Roman" w:hAnsi="Times New Roman"/>
          <w:sz w:val="24"/>
          <w:szCs w:val="24"/>
        </w:rPr>
        <w:t xml:space="preserve">сельского  поселения Шумячского района Смоленской области  (далее также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</w:t>
      </w:r>
      <w:r w:rsidR="00DC3E99" w:rsidRPr="004225AE">
        <w:rPr>
          <w:rFonts w:ascii="Times New Roman" w:hAnsi="Times New Roman"/>
          <w:sz w:val="24"/>
          <w:szCs w:val="24"/>
        </w:rPr>
        <w:t xml:space="preserve"> Понятовского</w:t>
      </w:r>
      <w:r w:rsidRPr="004225AE">
        <w:rPr>
          <w:rFonts w:ascii="Times New Roman" w:hAnsi="Times New Roman"/>
          <w:sz w:val="24"/>
          <w:szCs w:val="24"/>
        </w:rPr>
        <w:t xml:space="preserve">  сельскому поселению Шумячского района Смоленской области, муниципальным учреждениям, муниципальным</w:t>
      </w:r>
      <w:proofErr w:type="gramEnd"/>
      <w:r w:rsidRPr="004225AE">
        <w:rPr>
          <w:rFonts w:ascii="Times New Roman" w:hAnsi="Times New Roman"/>
          <w:sz w:val="24"/>
          <w:szCs w:val="24"/>
        </w:rPr>
        <w:t xml:space="preserve"> унитарным предприятиям, иным лицам (далее - правообладатель)</w:t>
      </w:r>
      <w:r w:rsidR="00423C01">
        <w:rPr>
          <w:rFonts w:ascii="Times New Roman" w:hAnsi="Times New Roman"/>
          <w:sz w:val="24"/>
          <w:szCs w:val="24"/>
        </w:rPr>
        <w:t xml:space="preserve"> </w:t>
      </w:r>
      <w:r w:rsidRPr="004225AE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4225AE">
        <w:rPr>
          <w:rFonts w:ascii="Times New Roman" w:hAnsi="Times New Roman"/>
          <w:sz w:val="24"/>
          <w:szCs w:val="24"/>
        </w:rPr>
        <w:t>подлежащем</w:t>
      </w:r>
      <w:proofErr w:type="gramEnd"/>
      <w:r w:rsidRPr="004225AE">
        <w:rPr>
          <w:rFonts w:ascii="Times New Roman" w:hAnsi="Times New Roman"/>
          <w:sz w:val="24"/>
          <w:szCs w:val="24"/>
        </w:rPr>
        <w:t xml:space="preserve"> учету в реестре.</w:t>
      </w:r>
      <w:r w:rsidR="00A85281">
        <w:rPr>
          <w:rFonts w:ascii="Times New Roman" w:hAnsi="Times New Roman"/>
          <w:sz w:val="24"/>
          <w:szCs w:val="24"/>
        </w:rPr>
        <w:t xml:space="preserve"> </w:t>
      </w:r>
    </w:p>
    <w:p w:rsidR="00A85281" w:rsidRDefault="00F851AA" w:rsidP="00A85281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>2.</w:t>
      </w:r>
      <w:r w:rsidR="00A85281">
        <w:rPr>
          <w:rFonts w:ascii="Times New Roman" w:hAnsi="Times New Roman"/>
          <w:sz w:val="24"/>
          <w:szCs w:val="24"/>
        </w:rPr>
        <w:t xml:space="preserve"> </w:t>
      </w:r>
      <w:r w:rsidRPr="004225AE">
        <w:rPr>
          <w:rFonts w:ascii="Times New Roman" w:hAnsi="Times New Roman"/>
          <w:sz w:val="24"/>
          <w:szCs w:val="24"/>
        </w:rPr>
        <w:t>Объектами учета в реестре являются:</w:t>
      </w:r>
    </w:p>
    <w:p w:rsidR="00A85281" w:rsidRDefault="00F851AA" w:rsidP="00A85281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</w:t>
      </w:r>
      <w:r w:rsidR="00A85281">
        <w:rPr>
          <w:rFonts w:ascii="Times New Roman" w:hAnsi="Times New Roman"/>
          <w:sz w:val="24"/>
          <w:szCs w:val="24"/>
        </w:rPr>
        <w:t xml:space="preserve"> </w:t>
      </w:r>
      <w:r w:rsidRPr="004225AE">
        <w:rPr>
          <w:rFonts w:ascii="Times New Roman" w:hAnsi="Times New Roman"/>
          <w:sz w:val="24"/>
          <w:szCs w:val="24"/>
        </w:rPr>
        <w:t>отнесенное</w:t>
      </w:r>
      <w:r w:rsidR="00A85281">
        <w:rPr>
          <w:rFonts w:ascii="Times New Roman" w:hAnsi="Times New Roman"/>
          <w:sz w:val="24"/>
          <w:szCs w:val="24"/>
        </w:rPr>
        <w:t xml:space="preserve"> </w:t>
      </w:r>
      <w:r w:rsidRPr="004225AE">
        <w:rPr>
          <w:rFonts w:ascii="Times New Roman" w:hAnsi="Times New Roman"/>
          <w:sz w:val="24"/>
          <w:szCs w:val="24"/>
        </w:rPr>
        <w:t>законом к недвижимости);</w:t>
      </w:r>
    </w:p>
    <w:p w:rsidR="00A85281" w:rsidRDefault="00F851AA" w:rsidP="00A85281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5AE">
        <w:rPr>
          <w:rFonts w:ascii="Times New Roman" w:hAnsi="Times New Roman"/>
          <w:sz w:val="24"/>
          <w:szCs w:val="24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</w:t>
      </w:r>
      <w:proofErr w:type="gramEnd"/>
      <w:r w:rsidRPr="004225A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225AE">
        <w:rPr>
          <w:rFonts w:ascii="Times New Roman" w:hAnsi="Times New Roman"/>
          <w:sz w:val="24"/>
          <w:szCs w:val="24"/>
        </w:rPr>
        <w:t>N 174-ФЗ "Об автономных учреждениях" (Собрание законодательства Российской Федерации, 2006, N 45, ст. 4626; 2007, N 31, ст. 4012; N 43, ст. 5084; 2010, N 19, ст. 2291; 2011, N 25, ст. 3535; N 30, ст. 4587), Федеральным законом от 12 января 1996 г. N 7-ФЗ "О некоммерческих организациях" (Собрание законодательства Российской Федерации, 1996, N 3, ст. 145;</w:t>
      </w:r>
      <w:proofErr w:type="gramEnd"/>
      <w:r w:rsidRPr="004225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25AE">
        <w:rPr>
          <w:rFonts w:ascii="Times New Roman" w:hAnsi="Times New Roman"/>
          <w:sz w:val="24"/>
          <w:szCs w:val="24"/>
        </w:rPr>
        <w:t>1998, N 48, ст. 5849; 1999, N 28, ст. 3473; 2002, N 12, ст. 1093; N 52, ст. 5141; 2003, N 52, ст. 5031; 2006, N 3, ст. 282; N 6, ст. 636; N 45, ст. 4627; 2007, N 1, ст. 37, 39; N 10, ст. 1151; N 22, ст. 2562, 2563;</w:t>
      </w:r>
      <w:proofErr w:type="gramEnd"/>
      <w:r w:rsidRPr="004225AE">
        <w:rPr>
          <w:rFonts w:ascii="Times New Roman" w:hAnsi="Times New Roman"/>
          <w:sz w:val="24"/>
          <w:szCs w:val="24"/>
        </w:rPr>
        <w:t xml:space="preserve"> N 27, ст. 3213; N 30, ст. 3753, 3799; N 45, ст. 5415; N 48, ст. 5814; N 49, ст. 6039, 6047, 6061, 6078; 2008, N 20, ст. 2253; N 30, ст. 3604, 3616, 3617; 2009, N 23, ст. 2762; N 29, ст. 3582, 3607; 2010, N 15, ст. 1736; </w:t>
      </w:r>
      <w:proofErr w:type="gramStart"/>
      <w:r w:rsidRPr="004225AE">
        <w:rPr>
          <w:rFonts w:ascii="Times New Roman" w:hAnsi="Times New Roman"/>
          <w:sz w:val="24"/>
          <w:szCs w:val="24"/>
        </w:rPr>
        <w:t>N 19, ст. 2291; N 21, ст. 2526; N 30, ст. 3995; 2011, N 1, ст. 49; N 23, ст. 3264; N 29, ст. 42</w:t>
      </w:r>
      <w:r w:rsidR="00A85281">
        <w:rPr>
          <w:rFonts w:ascii="Times New Roman" w:hAnsi="Times New Roman"/>
          <w:sz w:val="24"/>
          <w:szCs w:val="24"/>
        </w:rPr>
        <w:t>91; N 30, ст. 4568, 4587, 4590, 4591, 4594,</w:t>
      </w:r>
      <w:r w:rsidRPr="004225AE">
        <w:rPr>
          <w:rFonts w:ascii="Times New Roman" w:hAnsi="Times New Roman"/>
          <w:sz w:val="24"/>
          <w:szCs w:val="24"/>
        </w:rPr>
        <w:t>№ 31, ст. 4703);</w:t>
      </w:r>
      <w:proofErr w:type="gramEnd"/>
    </w:p>
    <w:p w:rsidR="00A85281" w:rsidRDefault="00F851AA" w:rsidP="00A85281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5AE">
        <w:rPr>
          <w:rFonts w:ascii="Times New Roman" w:hAnsi="Times New Roman"/>
          <w:sz w:val="24"/>
          <w:szCs w:val="24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  образованию, иные юридические лица, учредителем (участником) которых является муниципальное образование.</w:t>
      </w:r>
      <w:proofErr w:type="gramEnd"/>
    </w:p>
    <w:p w:rsidR="00A85281" w:rsidRDefault="00F851AA" w:rsidP="00A85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 xml:space="preserve">3. Ведение реестра осуществляется Администрацией  </w:t>
      </w:r>
      <w:r w:rsidR="00DC3E99" w:rsidRPr="004225AE">
        <w:rPr>
          <w:rFonts w:ascii="Times New Roman" w:hAnsi="Times New Roman"/>
          <w:sz w:val="24"/>
          <w:szCs w:val="24"/>
        </w:rPr>
        <w:t xml:space="preserve">Понятовского </w:t>
      </w:r>
      <w:r w:rsidRPr="004225AE">
        <w:rPr>
          <w:rFonts w:ascii="Times New Roman" w:hAnsi="Times New Roman"/>
          <w:sz w:val="24"/>
          <w:szCs w:val="24"/>
        </w:rPr>
        <w:t xml:space="preserve"> сельского  поселения  Шумячского  района  Смоленской  области.</w:t>
      </w:r>
    </w:p>
    <w:p w:rsidR="00A85281" w:rsidRDefault="00F851AA" w:rsidP="00A85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lastRenderedPageBreak/>
        <w:t xml:space="preserve">Администрация  </w:t>
      </w:r>
      <w:r w:rsidR="00DC3E99" w:rsidRPr="004225AE">
        <w:rPr>
          <w:rFonts w:ascii="Times New Roman" w:hAnsi="Times New Roman"/>
          <w:sz w:val="24"/>
          <w:szCs w:val="24"/>
        </w:rPr>
        <w:t>Понятовского</w:t>
      </w:r>
      <w:r w:rsidRPr="004225AE">
        <w:rPr>
          <w:rFonts w:ascii="Times New Roman" w:hAnsi="Times New Roman"/>
          <w:sz w:val="24"/>
          <w:szCs w:val="24"/>
        </w:rPr>
        <w:t xml:space="preserve">  сельского  поселения  Шумячского  района  Смоленской  области обязана:</w:t>
      </w:r>
    </w:p>
    <w:p w:rsidR="00A85281" w:rsidRDefault="00F851AA" w:rsidP="00A85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>- обеспечивать соблюдение правил ведения реестра и требований, предъявляемых к системе ведения реестра;</w:t>
      </w:r>
    </w:p>
    <w:p w:rsidR="00A85281" w:rsidRDefault="00F851AA" w:rsidP="00A85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 xml:space="preserve">- обеспечивать соблюдение прав доступа к реестру и защиту государственной и </w:t>
      </w:r>
      <w:r w:rsidR="00A85281">
        <w:rPr>
          <w:rFonts w:ascii="Times New Roman" w:hAnsi="Times New Roman"/>
          <w:sz w:val="24"/>
          <w:szCs w:val="24"/>
        </w:rPr>
        <w:t>к</w:t>
      </w:r>
      <w:r w:rsidRPr="004225AE">
        <w:rPr>
          <w:rFonts w:ascii="Times New Roman" w:hAnsi="Times New Roman"/>
          <w:sz w:val="24"/>
          <w:szCs w:val="24"/>
        </w:rPr>
        <w:t>оммерческой</w:t>
      </w:r>
      <w:r w:rsidRPr="004225AE">
        <w:rPr>
          <w:rFonts w:ascii="Times New Roman" w:hAnsi="Times New Roman"/>
          <w:sz w:val="24"/>
          <w:szCs w:val="24"/>
        </w:rPr>
        <w:tab/>
        <w:t>тайны;</w:t>
      </w:r>
    </w:p>
    <w:p w:rsidR="00A85281" w:rsidRDefault="00F851AA" w:rsidP="00A85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>- осуществлять информационно-справочное</w:t>
      </w:r>
      <w:r w:rsidR="005E5D80">
        <w:rPr>
          <w:rFonts w:ascii="Times New Roman" w:hAnsi="Times New Roman"/>
          <w:sz w:val="24"/>
          <w:szCs w:val="24"/>
        </w:rPr>
        <w:t xml:space="preserve"> обслуживание, выдавать выписки </w:t>
      </w:r>
      <w:r w:rsidRPr="004225AE">
        <w:rPr>
          <w:rFonts w:ascii="Times New Roman" w:hAnsi="Times New Roman"/>
          <w:sz w:val="24"/>
          <w:szCs w:val="24"/>
        </w:rPr>
        <w:t>из  реестров.</w:t>
      </w:r>
    </w:p>
    <w:p w:rsidR="00A85281" w:rsidRDefault="00F851AA" w:rsidP="00A85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>4.Реестр</w:t>
      </w:r>
      <w:r w:rsidR="00A85281">
        <w:rPr>
          <w:rFonts w:ascii="Times New Roman" w:hAnsi="Times New Roman"/>
          <w:sz w:val="24"/>
          <w:szCs w:val="24"/>
        </w:rPr>
        <w:t xml:space="preserve"> </w:t>
      </w:r>
      <w:r w:rsidRPr="004225AE">
        <w:rPr>
          <w:rFonts w:ascii="Times New Roman" w:hAnsi="Times New Roman"/>
          <w:sz w:val="24"/>
          <w:szCs w:val="24"/>
        </w:rPr>
        <w:t xml:space="preserve">состоит из </w:t>
      </w:r>
      <w:r w:rsidR="00955F0A" w:rsidRPr="004225AE">
        <w:rPr>
          <w:rFonts w:ascii="Times New Roman" w:hAnsi="Times New Roman"/>
          <w:sz w:val="24"/>
          <w:szCs w:val="24"/>
        </w:rPr>
        <w:t>2</w:t>
      </w:r>
      <w:r w:rsidRPr="004225AE">
        <w:rPr>
          <w:rFonts w:ascii="Times New Roman" w:hAnsi="Times New Roman"/>
          <w:sz w:val="24"/>
          <w:szCs w:val="24"/>
        </w:rPr>
        <w:t xml:space="preserve"> разделов.</w:t>
      </w:r>
    </w:p>
    <w:p w:rsidR="00A85281" w:rsidRDefault="00F851AA" w:rsidP="00A85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>В раздел 1 включаются сведения о муниципальном недвижимом имуществе, в том  числе: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>наименование недвижимого имущества;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>-адрес (местоположение) недвижимого имущества;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>-кадастровый номер муниципального недвижимого имущества;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>-площадь, протяженность и (или) иные параметры, характеризующие физические свойства недвижимого имущества;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 xml:space="preserve">-сведения о балансовой стоимости недвижимого имущества и начисленной  амортизации </w:t>
      </w:r>
      <w:r w:rsidRPr="004225AE">
        <w:rPr>
          <w:rStyle w:val="a3"/>
          <w:rFonts w:ascii="Times New Roman" w:hAnsi="Times New Roman"/>
          <w:sz w:val="24"/>
          <w:szCs w:val="24"/>
        </w:rPr>
        <w:tab/>
        <w:t xml:space="preserve"> (износе);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>-сведения о кадастровой стоимости недвижимого имущества;</w:t>
      </w:r>
      <w:r w:rsidRPr="004225AE">
        <w:rPr>
          <w:rStyle w:val="a3"/>
          <w:rFonts w:ascii="Times New Roman" w:hAnsi="Times New Roman"/>
          <w:sz w:val="24"/>
          <w:szCs w:val="24"/>
        </w:rPr>
        <w:br/>
        <w:t xml:space="preserve">        - даты возникновения и прекращения права муниципальной собственности на недвижимое </w:t>
      </w:r>
      <w:r w:rsidRPr="004225AE">
        <w:rPr>
          <w:rStyle w:val="a3"/>
          <w:rFonts w:ascii="Times New Roman" w:hAnsi="Times New Roman"/>
          <w:sz w:val="24"/>
          <w:szCs w:val="24"/>
        </w:rPr>
        <w:tab/>
        <w:t>имущество;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>-реквизиты документов - оснований возникновения (прекращения) права муниципальной собственности на недвижимое имущество;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>-сведения о правообладателе муниципального недвижимого имущества;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>-сведения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 xml:space="preserve">В раздел 2 включаются сведения о муниципальном движимом имуществе, в том </w:t>
      </w:r>
      <w:r w:rsidRPr="004225AE">
        <w:rPr>
          <w:rStyle w:val="a3"/>
          <w:rFonts w:ascii="Times New Roman" w:hAnsi="Times New Roman"/>
          <w:sz w:val="24"/>
          <w:szCs w:val="24"/>
        </w:rPr>
        <w:tab/>
        <w:t xml:space="preserve"> числе: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 xml:space="preserve">- наименование </w:t>
      </w:r>
      <w:r w:rsidRPr="004225AE">
        <w:rPr>
          <w:rStyle w:val="a3"/>
          <w:rFonts w:ascii="Times New Roman" w:hAnsi="Times New Roman"/>
          <w:sz w:val="24"/>
          <w:szCs w:val="24"/>
        </w:rPr>
        <w:tab/>
        <w:t xml:space="preserve"> движимого </w:t>
      </w:r>
      <w:r w:rsidRPr="004225AE">
        <w:rPr>
          <w:rStyle w:val="a3"/>
          <w:rFonts w:ascii="Times New Roman" w:hAnsi="Times New Roman"/>
          <w:sz w:val="24"/>
          <w:szCs w:val="24"/>
        </w:rPr>
        <w:tab/>
        <w:t xml:space="preserve"> имущества;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 xml:space="preserve">-сведения о балансовой стоимости движимого имущества и начисленной амортизации </w:t>
      </w:r>
      <w:r w:rsidRPr="004225AE">
        <w:rPr>
          <w:rStyle w:val="a3"/>
          <w:rFonts w:ascii="Times New Roman" w:hAnsi="Times New Roman"/>
          <w:sz w:val="24"/>
          <w:szCs w:val="24"/>
        </w:rPr>
        <w:tab/>
        <w:t xml:space="preserve"> (износе);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 xml:space="preserve">- даты возникновения и прекращения права муниципальной собственности на движимое </w:t>
      </w:r>
      <w:r w:rsidRPr="004225AE">
        <w:rPr>
          <w:rStyle w:val="a3"/>
          <w:rFonts w:ascii="Times New Roman" w:hAnsi="Times New Roman"/>
          <w:sz w:val="24"/>
          <w:szCs w:val="24"/>
        </w:rPr>
        <w:tab/>
        <w:t xml:space="preserve"> имущество;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>-реквизиты документов - оснований возникновения (прекращения) права муниципальной собственности на движимое имущество;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>-сведения о правообладателе муниципального движимого имущества;</w:t>
      </w:r>
    </w:p>
    <w:p w:rsidR="00A85281" w:rsidRDefault="00F851AA" w:rsidP="00A85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 xml:space="preserve"> -сведения об установленных в отношении муниципального движимого имущества ограничениях (обременениях) с указанием основания и даты их возникновения </w:t>
      </w:r>
      <w:r w:rsidRPr="004225AE">
        <w:rPr>
          <w:rStyle w:val="a3"/>
          <w:rFonts w:ascii="Times New Roman" w:hAnsi="Times New Roman"/>
          <w:sz w:val="24"/>
          <w:szCs w:val="24"/>
        </w:rPr>
        <w:tab/>
        <w:t xml:space="preserve"> и </w:t>
      </w:r>
      <w:r w:rsidRPr="004225AE">
        <w:rPr>
          <w:rStyle w:val="a3"/>
          <w:rFonts w:ascii="Times New Roman" w:hAnsi="Times New Roman"/>
          <w:sz w:val="24"/>
          <w:szCs w:val="24"/>
        </w:rPr>
        <w:tab/>
        <w:t xml:space="preserve"> прекращения.</w:t>
      </w:r>
      <w:r w:rsidRPr="004225AE">
        <w:rPr>
          <w:rStyle w:val="a3"/>
          <w:rFonts w:ascii="Times New Roman" w:hAnsi="Times New Roman"/>
          <w:sz w:val="24"/>
          <w:szCs w:val="24"/>
        </w:rPr>
        <w:br/>
      </w:r>
      <w:r w:rsidRPr="004225AE">
        <w:rPr>
          <w:rStyle w:val="a3"/>
          <w:rFonts w:ascii="Times New Roman" w:hAnsi="Times New Roman"/>
          <w:sz w:val="24"/>
          <w:szCs w:val="24"/>
        </w:rPr>
        <w:br/>
        <w:t xml:space="preserve">        </w:t>
      </w:r>
      <w:r w:rsidRPr="004225AE">
        <w:rPr>
          <w:rFonts w:ascii="Times New Roman" w:hAnsi="Times New Roman"/>
          <w:sz w:val="24"/>
          <w:szCs w:val="24"/>
        </w:rPr>
        <w:t xml:space="preserve">5.Реестры ведутся на бумажных и электронных носителях. В случае несоответствия информации на указанных носителях приоритет имеет информация на </w:t>
      </w:r>
      <w:r w:rsidRPr="004225AE">
        <w:rPr>
          <w:rFonts w:ascii="Times New Roman" w:hAnsi="Times New Roman"/>
          <w:sz w:val="24"/>
          <w:szCs w:val="24"/>
        </w:rPr>
        <w:tab/>
        <w:t xml:space="preserve"> бумажных </w:t>
      </w:r>
      <w:r w:rsidRPr="004225AE">
        <w:rPr>
          <w:rFonts w:ascii="Times New Roman" w:hAnsi="Times New Roman"/>
          <w:sz w:val="24"/>
          <w:szCs w:val="24"/>
        </w:rPr>
        <w:tab/>
        <w:t xml:space="preserve"> носителях.</w:t>
      </w:r>
    </w:p>
    <w:p w:rsidR="00A85281" w:rsidRDefault="00F851AA" w:rsidP="00A85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A85281" w:rsidRDefault="00F851AA" w:rsidP="00A85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 xml:space="preserve">Документы реестров хранятся в соответствии с Федеральным законом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</w:t>
      </w:r>
      <w:r w:rsidR="00DC3E99" w:rsidRPr="004225AE">
        <w:rPr>
          <w:rFonts w:ascii="Times New Roman" w:hAnsi="Times New Roman"/>
          <w:sz w:val="24"/>
          <w:szCs w:val="24"/>
        </w:rPr>
        <w:t>ст. 2253; 2010, N 19, ст. 2291;</w:t>
      </w:r>
      <w:proofErr w:type="gramStart"/>
      <w:r w:rsidR="00DC3E99" w:rsidRPr="004225AE">
        <w:rPr>
          <w:rFonts w:ascii="Times New Roman" w:hAnsi="Times New Roman"/>
          <w:sz w:val="24"/>
          <w:szCs w:val="24"/>
        </w:rPr>
        <w:t>N31,ст.</w:t>
      </w:r>
      <w:r w:rsidRPr="004225AE">
        <w:rPr>
          <w:rFonts w:ascii="Times New Roman" w:hAnsi="Times New Roman"/>
          <w:sz w:val="24"/>
          <w:szCs w:val="24"/>
        </w:rPr>
        <w:t>4196).</w:t>
      </w:r>
      <w:r w:rsidRPr="004225AE">
        <w:rPr>
          <w:rFonts w:ascii="Times New Roman" w:hAnsi="Times New Roman"/>
          <w:sz w:val="24"/>
          <w:szCs w:val="24"/>
        </w:rPr>
        <w:br/>
        <w:t xml:space="preserve">       6.Внесение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</w:t>
      </w:r>
      <w:r w:rsidRPr="004225AE">
        <w:rPr>
          <w:rFonts w:ascii="Times New Roman" w:hAnsi="Times New Roman"/>
          <w:sz w:val="24"/>
          <w:szCs w:val="24"/>
        </w:rPr>
        <w:lastRenderedPageBreak/>
        <w:t>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  <w:proofErr w:type="gramEnd"/>
      <w:r w:rsidRPr="004225AE">
        <w:rPr>
          <w:rFonts w:ascii="Times New Roman" w:hAnsi="Times New Roman"/>
          <w:sz w:val="24"/>
          <w:szCs w:val="24"/>
        </w:rPr>
        <w:br/>
        <w:t xml:space="preserve">        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A85281" w:rsidRDefault="00F851AA" w:rsidP="00A8528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>Сведения о создании муниципальным образованием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  <w:r w:rsidRPr="004225AE">
        <w:rPr>
          <w:rFonts w:ascii="Times New Roman" w:hAnsi="Times New Roman"/>
          <w:sz w:val="24"/>
          <w:szCs w:val="24"/>
        </w:rPr>
        <w:br/>
        <w:t xml:space="preserve">       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A85281" w:rsidRDefault="00F851AA" w:rsidP="00A8528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 xml:space="preserve"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</w:t>
      </w:r>
      <w:proofErr w:type="gramStart"/>
      <w:r w:rsidRPr="004225AE">
        <w:rPr>
          <w:rFonts w:ascii="Times New Roman" w:hAnsi="Times New Roman"/>
          <w:sz w:val="24"/>
          <w:szCs w:val="24"/>
        </w:rPr>
        <w:t xml:space="preserve">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</w:t>
      </w:r>
      <w:r w:rsidRPr="004225AE">
        <w:rPr>
          <w:rFonts w:ascii="Times New Roman" w:hAnsi="Times New Roman"/>
          <w:sz w:val="24"/>
          <w:szCs w:val="24"/>
        </w:rPr>
        <w:tab/>
        <w:t xml:space="preserve"> документов.</w:t>
      </w:r>
      <w:r w:rsidRPr="004225AE">
        <w:rPr>
          <w:rFonts w:ascii="Times New Roman" w:hAnsi="Times New Roman"/>
          <w:sz w:val="24"/>
          <w:szCs w:val="24"/>
        </w:rPr>
        <w:br/>
        <w:t xml:space="preserve">       7.В случае, если установлено, что имущество не относится к объектам</w:t>
      </w:r>
      <w:proofErr w:type="gramEnd"/>
      <w:r w:rsidRPr="004225AE">
        <w:rPr>
          <w:rFonts w:ascii="Times New Roman" w:hAnsi="Times New Roman"/>
          <w:sz w:val="24"/>
          <w:szCs w:val="24"/>
        </w:rPr>
        <w:t xml:space="preserve">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 </w:t>
      </w:r>
      <w:r w:rsidR="00DC3E99" w:rsidRPr="004225AE">
        <w:rPr>
          <w:rFonts w:ascii="Times New Roman" w:hAnsi="Times New Roman"/>
          <w:sz w:val="24"/>
          <w:szCs w:val="24"/>
        </w:rPr>
        <w:t xml:space="preserve">Понятовского </w:t>
      </w:r>
      <w:r w:rsidRPr="004225AE">
        <w:rPr>
          <w:rFonts w:ascii="Times New Roman" w:hAnsi="Times New Roman"/>
          <w:sz w:val="24"/>
          <w:szCs w:val="24"/>
        </w:rPr>
        <w:t xml:space="preserve">  сельского  поселения  Шумячского  района  Смоленской  области  принимает решение об отказе включения сведений об  имуществе  в </w:t>
      </w:r>
      <w:r w:rsidR="00A85281">
        <w:rPr>
          <w:rFonts w:ascii="Times New Roman" w:hAnsi="Times New Roman"/>
          <w:sz w:val="24"/>
          <w:szCs w:val="24"/>
        </w:rPr>
        <w:t>р</w:t>
      </w:r>
      <w:r w:rsidRPr="004225AE">
        <w:rPr>
          <w:rFonts w:ascii="Times New Roman" w:hAnsi="Times New Roman"/>
          <w:sz w:val="24"/>
          <w:szCs w:val="24"/>
        </w:rPr>
        <w:t>еестр.</w:t>
      </w:r>
    </w:p>
    <w:p w:rsidR="00A85281" w:rsidRDefault="00F851AA" w:rsidP="00A8528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>При принятии решения об отказе включения в реестр сведений об объекте учета правообладателю направляется пи</w:t>
      </w:r>
      <w:r w:rsidR="00DC3E99" w:rsidRPr="004225AE">
        <w:rPr>
          <w:rFonts w:ascii="Times New Roman" w:hAnsi="Times New Roman"/>
          <w:sz w:val="24"/>
          <w:szCs w:val="24"/>
        </w:rPr>
        <w:t xml:space="preserve">сьменное сообщение об отказе (с указанием </w:t>
      </w:r>
      <w:r w:rsidRPr="004225AE">
        <w:rPr>
          <w:rFonts w:ascii="Times New Roman" w:hAnsi="Times New Roman"/>
          <w:sz w:val="24"/>
          <w:szCs w:val="24"/>
        </w:rPr>
        <w:t>его причины).</w:t>
      </w:r>
      <w:r w:rsidRPr="004225AE">
        <w:rPr>
          <w:rFonts w:ascii="Times New Roman" w:hAnsi="Times New Roman"/>
          <w:sz w:val="24"/>
          <w:szCs w:val="24"/>
        </w:rPr>
        <w:br/>
        <w:t xml:space="preserve">      Решение Администрации  </w:t>
      </w:r>
      <w:r w:rsidR="00DC3E99" w:rsidRPr="004225AE">
        <w:rPr>
          <w:rFonts w:ascii="Times New Roman" w:hAnsi="Times New Roman"/>
          <w:sz w:val="24"/>
          <w:szCs w:val="24"/>
        </w:rPr>
        <w:t>Понятовского</w:t>
      </w:r>
      <w:r w:rsidRPr="004225AE">
        <w:rPr>
          <w:rFonts w:ascii="Times New Roman" w:hAnsi="Times New Roman"/>
          <w:sz w:val="24"/>
          <w:szCs w:val="24"/>
        </w:rPr>
        <w:t xml:space="preserve">  сельского  поселения  Шумячского  района  Смоленской  области 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B10E41" w:rsidRDefault="00F851AA" w:rsidP="00A85281">
      <w:pPr>
        <w:spacing w:line="240" w:lineRule="auto"/>
        <w:ind w:firstLine="284"/>
        <w:jc w:val="both"/>
      </w:pPr>
      <w:r w:rsidRPr="004225AE">
        <w:rPr>
          <w:rFonts w:ascii="Times New Roman" w:hAnsi="Times New Roman"/>
          <w:sz w:val="24"/>
          <w:szCs w:val="24"/>
        </w:rPr>
        <w:t>8.Сведения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  <w:r w:rsidRPr="004225AE">
        <w:rPr>
          <w:rFonts w:ascii="Times New Roman" w:hAnsi="Times New Roman"/>
          <w:sz w:val="24"/>
          <w:szCs w:val="24"/>
        </w:rPr>
        <w:br/>
        <w:t xml:space="preserve">       Предоставление сведений об объектах учета осуществляется Администрацией  </w:t>
      </w:r>
      <w:r w:rsidR="00DC3E99" w:rsidRPr="004225AE">
        <w:rPr>
          <w:rFonts w:ascii="Times New Roman" w:hAnsi="Times New Roman"/>
          <w:sz w:val="24"/>
          <w:szCs w:val="24"/>
        </w:rPr>
        <w:t>Понятовского</w:t>
      </w:r>
      <w:r w:rsidRPr="004225AE">
        <w:rPr>
          <w:rFonts w:ascii="Times New Roman" w:hAnsi="Times New Roman"/>
          <w:sz w:val="24"/>
          <w:szCs w:val="24"/>
        </w:rPr>
        <w:t xml:space="preserve"> сельского  поселения  Шумячского  района  Смоленской  области  на основании письменных запросов в 10-дневный срок со дня поступления запроса.</w:t>
      </w:r>
    </w:p>
    <w:sectPr w:rsidR="00B10E41" w:rsidSect="00A852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1AA"/>
    <w:rsid w:val="00007545"/>
    <w:rsid w:val="002034B4"/>
    <w:rsid w:val="00212409"/>
    <w:rsid w:val="004225AE"/>
    <w:rsid w:val="00423C01"/>
    <w:rsid w:val="00483BAD"/>
    <w:rsid w:val="004A3735"/>
    <w:rsid w:val="004D123A"/>
    <w:rsid w:val="005C6C90"/>
    <w:rsid w:val="005E5D80"/>
    <w:rsid w:val="005E72A9"/>
    <w:rsid w:val="00765577"/>
    <w:rsid w:val="00832A51"/>
    <w:rsid w:val="00955F0A"/>
    <w:rsid w:val="00A716C3"/>
    <w:rsid w:val="00A85281"/>
    <w:rsid w:val="00A91186"/>
    <w:rsid w:val="00B10E41"/>
    <w:rsid w:val="00BB1E42"/>
    <w:rsid w:val="00C60D62"/>
    <w:rsid w:val="00C617DD"/>
    <w:rsid w:val="00CD1060"/>
    <w:rsid w:val="00CD528E"/>
    <w:rsid w:val="00DC3E99"/>
    <w:rsid w:val="00EC543B"/>
    <w:rsid w:val="00F843C0"/>
    <w:rsid w:val="00F8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отступ Знак"/>
    <w:basedOn w:val="a0"/>
    <w:link w:val="a4"/>
    <w:semiHidden/>
    <w:locked/>
    <w:rsid w:val="00F851AA"/>
    <w:rPr>
      <w:rFonts w:ascii="Calibri" w:hAnsi="Calibri"/>
    </w:rPr>
  </w:style>
  <w:style w:type="paragraph" w:styleId="a4">
    <w:name w:val="Normal Indent"/>
    <w:basedOn w:val="a"/>
    <w:link w:val="a3"/>
    <w:semiHidden/>
    <w:unhideWhenUsed/>
    <w:rsid w:val="00F851AA"/>
    <w:pPr>
      <w:ind w:left="708"/>
    </w:pPr>
    <w:rPr>
      <w:rFonts w:ascii="Calibri" w:eastAsiaTheme="minorHAnsi" w:hAnsi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851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85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4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4225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locked/>
    <w:rsid w:val="004225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15</cp:revision>
  <dcterms:created xsi:type="dcterms:W3CDTF">2014-07-02T12:28:00Z</dcterms:created>
  <dcterms:modified xsi:type="dcterms:W3CDTF">2014-07-15T11:07:00Z</dcterms:modified>
</cp:coreProperties>
</file>