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76150">
        <w:rPr>
          <w:sz w:val="28"/>
          <w:szCs w:val="28"/>
          <w:u w:val="single"/>
        </w:rPr>
        <w:t>06.02.2023г.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76150">
        <w:rPr>
          <w:sz w:val="28"/>
          <w:szCs w:val="28"/>
        </w:rPr>
        <w:t xml:space="preserve"> 44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8E1A32" w:rsidRPr="008E1A32" w:rsidTr="004A2DED">
        <w:trPr>
          <w:trHeight w:val="237"/>
        </w:trPr>
        <w:tc>
          <w:tcPr>
            <w:tcW w:w="4928" w:type="dxa"/>
          </w:tcPr>
          <w:p w:rsidR="008E1A32" w:rsidRPr="008E1A32" w:rsidRDefault="008E1A32" w:rsidP="008E1A32">
            <w:pPr>
              <w:ind w:left="-105"/>
              <w:jc w:val="both"/>
              <w:rPr>
                <w:sz w:val="28"/>
                <w:szCs w:val="28"/>
              </w:rPr>
            </w:pPr>
            <w:r w:rsidRPr="008E1A32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8E1A32" w:rsidRPr="008E1A32" w:rsidRDefault="008E1A32" w:rsidP="008E1A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A32" w:rsidRDefault="008E1A32" w:rsidP="008E1A32">
      <w:pPr>
        <w:jc w:val="both"/>
        <w:rPr>
          <w:sz w:val="28"/>
          <w:szCs w:val="28"/>
        </w:rPr>
      </w:pPr>
      <w:r w:rsidRPr="008E1A32">
        <w:rPr>
          <w:sz w:val="28"/>
          <w:szCs w:val="28"/>
        </w:rPr>
        <w:tab/>
      </w:r>
    </w:p>
    <w:p w:rsidR="008E1A32" w:rsidRPr="008E1A32" w:rsidRDefault="008E1A32" w:rsidP="008E1A32">
      <w:pPr>
        <w:jc w:val="both"/>
        <w:rPr>
          <w:sz w:val="28"/>
          <w:szCs w:val="28"/>
        </w:rPr>
      </w:pPr>
    </w:p>
    <w:p w:rsidR="008E1A32" w:rsidRPr="008E1A32" w:rsidRDefault="008E1A32" w:rsidP="008E1A32">
      <w:pPr>
        <w:ind w:firstLine="708"/>
        <w:jc w:val="both"/>
        <w:rPr>
          <w:sz w:val="28"/>
          <w:szCs w:val="28"/>
        </w:rPr>
      </w:pPr>
      <w:r w:rsidRPr="008E1A32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Шумячского городского поселения Шумячского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Ю.А. Старовойтова от 01.02.2023 г. № 134</w:t>
      </w:r>
    </w:p>
    <w:p w:rsidR="008E1A32" w:rsidRPr="008E1A32" w:rsidRDefault="008E1A32" w:rsidP="008E1A32">
      <w:pPr>
        <w:jc w:val="both"/>
        <w:rPr>
          <w:sz w:val="28"/>
          <w:szCs w:val="28"/>
        </w:rPr>
      </w:pPr>
      <w:r w:rsidRPr="008E1A32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E1A32" w:rsidRPr="008E1A32" w:rsidRDefault="008E1A32" w:rsidP="008E1A32">
      <w:pPr>
        <w:jc w:val="both"/>
        <w:rPr>
          <w:sz w:val="28"/>
          <w:szCs w:val="28"/>
        </w:rPr>
      </w:pPr>
    </w:p>
    <w:p w:rsidR="008E1A32" w:rsidRDefault="008E1A32" w:rsidP="008E1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A3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E1A32">
        <w:rPr>
          <w:sz w:val="28"/>
          <w:szCs w:val="28"/>
        </w:rPr>
        <w:t>Т:</w:t>
      </w:r>
    </w:p>
    <w:p w:rsidR="008E1A32" w:rsidRPr="008E1A32" w:rsidRDefault="008E1A32" w:rsidP="008E1A32">
      <w:pPr>
        <w:jc w:val="both"/>
        <w:rPr>
          <w:sz w:val="28"/>
          <w:szCs w:val="28"/>
        </w:rPr>
      </w:pPr>
    </w:p>
    <w:p w:rsidR="008E1A32" w:rsidRPr="008E1A32" w:rsidRDefault="008E1A32" w:rsidP="008E1A32">
      <w:pPr>
        <w:ind w:firstLine="709"/>
        <w:jc w:val="both"/>
        <w:rPr>
          <w:sz w:val="28"/>
          <w:szCs w:val="28"/>
        </w:rPr>
      </w:pPr>
      <w:r w:rsidRPr="008E1A32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67:24:0190110:121, площадью 524 кв. м, расположенного по адресу: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       </w:t>
      </w:r>
      <w:r w:rsidRPr="008E1A32">
        <w:rPr>
          <w:sz w:val="28"/>
          <w:szCs w:val="28"/>
        </w:rPr>
        <w:t>п. Шумячи, ул. Пролетарская, вблизи д.5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8E1A32" w:rsidRPr="008E1A32" w:rsidRDefault="008E1A32" w:rsidP="008E1A32">
      <w:pPr>
        <w:ind w:firstLine="709"/>
        <w:jc w:val="both"/>
        <w:rPr>
          <w:sz w:val="28"/>
          <w:szCs w:val="28"/>
        </w:rPr>
      </w:pPr>
      <w:r w:rsidRPr="008E1A32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8E1A32" w:rsidRPr="008E1A32" w:rsidRDefault="008E1A32" w:rsidP="008E1A32">
      <w:pPr>
        <w:ind w:left="993"/>
        <w:jc w:val="both"/>
        <w:rPr>
          <w:sz w:val="28"/>
          <w:szCs w:val="28"/>
        </w:rPr>
      </w:pPr>
    </w:p>
    <w:p w:rsidR="008E1A32" w:rsidRPr="008E1A32" w:rsidRDefault="008E1A32" w:rsidP="008E1A32">
      <w:pPr>
        <w:ind w:left="993"/>
        <w:jc w:val="both"/>
        <w:rPr>
          <w:sz w:val="28"/>
          <w:szCs w:val="28"/>
        </w:rPr>
      </w:pPr>
    </w:p>
    <w:p w:rsidR="008E1A32" w:rsidRDefault="008E1A32" w:rsidP="008E1A32">
      <w:pPr>
        <w:jc w:val="both"/>
        <w:rPr>
          <w:sz w:val="28"/>
          <w:szCs w:val="28"/>
        </w:rPr>
      </w:pPr>
      <w:r w:rsidRPr="008E1A32">
        <w:rPr>
          <w:sz w:val="28"/>
          <w:szCs w:val="28"/>
        </w:rPr>
        <w:t>Глава муниципального образования</w:t>
      </w:r>
    </w:p>
    <w:p w:rsidR="008E1A32" w:rsidRPr="008E1A32" w:rsidRDefault="008E1A32" w:rsidP="008E1A32">
      <w:pPr>
        <w:ind w:left="-142"/>
        <w:jc w:val="both"/>
        <w:rPr>
          <w:sz w:val="28"/>
          <w:szCs w:val="28"/>
        </w:rPr>
      </w:pPr>
      <w:r w:rsidRPr="008E1A32">
        <w:rPr>
          <w:sz w:val="28"/>
          <w:szCs w:val="28"/>
        </w:rPr>
        <w:t xml:space="preserve"> «Шумячский район» Смоленской области</w:t>
      </w:r>
      <w:r>
        <w:rPr>
          <w:sz w:val="28"/>
          <w:szCs w:val="28"/>
        </w:rPr>
        <w:t xml:space="preserve">                                               А.Н. Васильев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8"/>
        <w:gridCol w:w="4560"/>
      </w:tblGrid>
      <w:tr w:rsidR="008E1A32" w:rsidRPr="008E1A32" w:rsidTr="008E1A32">
        <w:tc>
          <w:tcPr>
            <w:tcW w:w="5078" w:type="dxa"/>
            <w:hideMark/>
          </w:tcPr>
          <w:p w:rsidR="008E1A32" w:rsidRPr="008E1A32" w:rsidRDefault="008E1A32" w:rsidP="008E1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vAlign w:val="bottom"/>
            <w:hideMark/>
          </w:tcPr>
          <w:p w:rsidR="008E1A32" w:rsidRPr="008E1A32" w:rsidRDefault="008E1A32" w:rsidP="008E1A32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8E1A32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4C" w:rsidRDefault="00E3654C" w:rsidP="00FC6C01">
      <w:r>
        <w:separator/>
      </w:r>
    </w:p>
  </w:endnote>
  <w:endnote w:type="continuationSeparator" w:id="0">
    <w:p w:rsidR="00E3654C" w:rsidRDefault="00E3654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4C" w:rsidRDefault="00E3654C" w:rsidP="00FC6C01">
      <w:r>
        <w:separator/>
      </w:r>
    </w:p>
  </w:footnote>
  <w:footnote w:type="continuationSeparator" w:id="0">
    <w:p w:rsidR="00E3654C" w:rsidRDefault="00E3654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1A32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5D98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6150"/>
    <w:rsid w:val="00C8024A"/>
    <w:rsid w:val="00C82B3A"/>
    <w:rsid w:val="00C85820"/>
    <w:rsid w:val="00C91E29"/>
    <w:rsid w:val="00C9653E"/>
    <w:rsid w:val="00CA05E0"/>
    <w:rsid w:val="00CA08FC"/>
    <w:rsid w:val="00CA4E5B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349B"/>
    <w:rsid w:val="00E2379B"/>
    <w:rsid w:val="00E26879"/>
    <w:rsid w:val="00E3144B"/>
    <w:rsid w:val="00E342D7"/>
    <w:rsid w:val="00E3654C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4D10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D4A1-BE22-4AF5-A87E-37212CD0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2023-02-03T08:11:00Z</cp:lastPrinted>
  <dcterms:created xsi:type="dcterms:W3CDTF">2023-02-07T12:16:00Z</dcterms:created>
  <dcterms:modified xsi:type="dcterms:W3CDTF">2023-02-07T12:16:00Z</dcterms:modified>
</cp:coreProperties>
</file>