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140B57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140B57">
        <w:rPr>
          <w:b/>
          <w:sz w:val="28"/>
          <w:szCs w:val="28"/>
        </w:rPr>
        <w:t>СНЕГИРЕВСКОГО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140B57">
        <w:rPr>
          <w:color w:val="000000"/>
          <w:sz w:val="28"/>
          <w:szCs w:val="28"/>
          <w:u w:val="single"/>
        </w:rPr>
        <w:t>10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140B57">
        <w:rPr>
          <w:color w:val="000000"/>
          <w:sz w:val="28"/>
          <w:szCs w:val="28"/>
          <w:u w:val="single"/>
        </w:rPr>
        <w:t>августа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AD4897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B13A67" w:rsidRPr="00B13A67">
        <w:rPr>
          <w:color w:val="000000"/>
          <w:sz w:val="28"/>
          <w:szCs w:val="28"/>
          <w:u w:val="single"/>
        </w:rPr>
        <w:t>3</w:t>
      </w:r>
      <w:r w:rsidR="00140B57">
        <w:rPr>
          <w:color w:val="000000"/>
          <w:sz w:val="28"/>
          <w:szCs w:val="28"/>
          <w:u w:val="single"/>
        </w:rPr>
        <w:t>2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6D2D69" w:rsidRPr="006D2D69" w:rsidRDefault="006D2D69" w:rsidP="006D2D69">
      <w:pPr>
        <w:ind w:right="5103"/>
        <w:jc w:val="both"/>
        <w:rPr>
          <w:sz w:val="26"/>
          <w:szCs w:val="26"/>
        </w:rPr>
      </w:pPr>
      <w:r w:rsidRPr="006D2D69">
        <w:rPr>
          <w:sz w:val="26"/>
          <w:szCs w:val="26"/>
        </w:rPr>
        <w:t>Об утверждении Порядка составления и ведения кассового плана исполнения бюджета</w:t>
      </w:r>
      <w:r w:rsidRPr="006D2D69">
        <w:rPr>
          <w:rFonts w:ascii="Arial" w:hAnsi="Arial" w:cs="Arial"/>
          <w:sz w:val="26"/>
          <w:szCs w:val="26"/>
        </w:rPr>
        <w:t xml:space="preserve"> </w:t>
      </w:r>
      <w:r w:rsidR="00140B57">
        <w:rPr>
          <w:sz w:val="26"/>
          <w:szCs w:val="26"/>
        </w:rPr>
        <w:t>Снегиревского</w:t>
      </w:r>
      <w:r w:rsidRPr="006D2D69">
        <w:rPr>
          <w:sz w:val="26"/>
          <w:szCs w:val="26"/>
        </w:rPr>
        <w:t xml:space="preserve"> сельского поселения Шумячского района Смоленской области </w:t>
      </w:r>
    </w:p>
    <w:p w:rsidR="006D2D69" w:rsidRPr="006D2D69" w:rsidRDefault="006D2D69" w:rsidP="006D2D69">
      <w:pPr>
        <w:ind w:right="5000"/>
        <w:jc w:val="both"/>
        <w:rPr>
          <w:sz w:val="26"/>
          <w:szCs w:val="26"/>
        </w:rPr>
      </w:pPr>
    </w:p>
    <w:p w:rsidR="006D2D69" w:rsidRPr="006D2D69" w:rsidRDefault="006D2D69" w:rsidP="006D2D69">
      <w:pPr>
        <w:jc w:val="both"/>
        <w:rPr>
          <w:sz w:val="26"/>
          <w:szCs w:val="26"/>
        </w:rPr>
      </w:pPr>
    </w:p>
    <w:p w:rsidR="006D2D69" w:rsidRPr="006D2D69" w:rsidRDefault="006D2D69" w:rsidP="006D2D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D69">
        <w:rPr>
          <w:rFonts w:ascii="Times New Roman" w:hAnsi="Times New Roman" w:cs="Times New Roman"/>
          <w:sz w:val="26"/>
          <w:szCs w:val="26"/>
        </w:rPr>
        <w:t>В соответствии со статьей 217.1 Бюджетного кодекса Российской Федерации,</w:t>
      </w:r>
      <w:r w:rsidRPr="006D2D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D6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40B57">
        <w:rPr>
          <w:rFonts w:ascii="Times New Roman" w:hAnsi="Times New Roman" w:cs="Times New Roman"/>
          <w:sz w:val="26"/>
          <w:szCs w:val="26"/>
        </w:rPr>
        <w:t>Снегиревского</w:t>
      </w:r>
      <w:r w:rsidRPr="006D2D69">
        <w:rPr>
          <w:rFonts w:ascii="Times New Roman" w:hAnsi="Times New Roman" w:cs="Times New Roman"/>
          <w:sz w:val="26"/>
          <w:szCs w:val="26"/>
        </w:rPr>
        <w:t xml:space="preserve"> сельского поселения Шумячского района Смоленской области </w:t>
      </w:r>
    </w:p>
    <w:p w:rsidR="006D2D69" w:rsidRPr="006D2D69" w:rsidRDefault="006D2D69" w:rsidP="006D2D69">
      <w:pPr>
        <w:ind w:firstLine="871"/>
        <w:jc w:val="center"/>
        <w:rPr>
          <w:sz w:val="26"/>
          <w:szCs w:val="26"/>
        </w:rPr>
      </w:pPr>
    </w:p>
    <w:p w:rsidR="006D2D69" w:rsidRPr="006D2D69" w:rsidRDefault="006D2D69" w:rsidP="006D2D69">
      <w:pPr>
        <w:ind w:firstLine="871"/>
        <w:jc w:val="center"/>
        <w:rPr>
          <w:sz w:val="26"/>
          <w:szCs w:val="26"/>
        </w:rPr>
      </w:pPr>
      <w:r w:rsidRPr="006D2D69">
        <w:rPr>
          <w:sz w:val="26"/>
          <w:szCs w:val="26"/>
        </w:rPr>
        <w:t>ПОСТАНОВЛЯЕТ:</w:t>
      </w:r>
    </w:p>
    <w:p w:rsidR="006D2D69" w:rsidRPr="006D2D69" w:rsidRDefault="006D2D69" w:rsidP="006D2D69">
      <w:pPr>
        <w:ind w:firstLine="871"/>
        <w:jc w:val="center"/>
        <w:rPr>
          <w:sz w:val="26"/>
          <w:szCs w:val="26"/>
        </w:rPr>
      </w:pPr>
    </w:p>
    <w:p w:rsidR="006D2D69" w:rsidRPr="006D2D69" w:rsidRDefault="006D2D69" w:rsidP="006D2D69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6D2D69">
        <w:rPr>
          <w:sz w:val="26"/>
          <w:szCs w:val="26"/>
        </w:rPr>
        <w:t>Утвердить прилагаемый Порядок составления и ведения кассового плана исполнения бюджета</w:t>
      </w:r>
      <w:r w:rsidRPr="006D2D69">
        <w:rPr>
          <w:rFonts w:ascii="Arial" w:hAnsi="Arial" w:cs="Arial"/>
          <w:sz w:val="26"/>
          <w:szCs w:val="26"/>
        </w:rPr>
        <w:t xml:space="preserve"> </w:t>
      </w:r>
      <w:r w:rsidR="00140B57">
        <w:rPr>
          <w:sz w:val="26"/>
          <w:szCs w:val="26"/>
        </w:rPr>
        <w:t>Снегиревского</w:t>
      </w:r>
      <w:r w:rsidRPr="006D2D69">
        <w:rPr>
          <w:sz w:val="26"/>
          <w:szCs w:val="26"/>
        </w:rPr>
        <w:t xml:space="preserve"> сельского поселения Шумячского района Смоленской области.</w:t>
      </w:r>
    </w:p>
    <w:p w:rsidR="006D2D69" w:rsidRPr="006D2D69" w:rsidRDefault="006D2D69" w:rsidP="006D2D69">
      <w:pPr>
        <w:numPr>
          <w:ilvl w:val="0"/>
          <w:numId w:val="17"/>
        </w:numPr>
        <w:ind w:left="0" w:firstLine="709"/>
        <w:jc w:val="both"/>
        <w:rPr>
          <w:sz w:val="26"/>
          <w:szCs w:val="26"/>
          <w:lang w:eastAsia="zh-CN"/>
        </w:rPr>
      </w:pPr>
      <w:r w:rsidRPr="006D2D69">
        <w:rPr>
          <w:sz w:val="26"/>
          <w:szCs w:val="26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6D2D69" w:rsidRDefault="006D2D69" w:rsidP="006D2D69">
      <w:pPr>
        <w:pStyle w:val="a3"/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140B57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 </w:t>
            </w:r>
            <w:r w:rsidR="00140B57">
              <w:rPr>
                <w:sz w:val="26"/>
                <w:szCs w:val="26"/>
              </w:rPr>
              <w:t>В.А.Тимофеев</w:t>
            </w:r>
          </w:p>
          <w:p w:rsidR="005F1803" w:rsidRDefault="00767917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Default="006D2D69" w:rsidP="005F1803">
            <w:pPr>
              <w:rPr>
                <w:sz w:val="26"/>
                <w:szCs w:val="26"/>
              </w:rPr>
            </w:pPr>
          </w:p>
          <w:p w:rsidR="006D2D69" w:rsidRPr="00F70A3A" w:rsidRDefault="006D2D69" w:rsidP="005F1803">
            <w:pPr>
              <w:rPr>
                <w:sz w:val="26"/>
                <w:szCs w:val="26"/>
                <w:lang w:eastAsia="en-US"/>
              </w:rPr>
            </w:pP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AD4897" w:rsidRDefault="00AD4897" w:rsidP="00767917">
      <w:pPr>
        <w:rPr>
          <w:sz w:val="28"/>
          <w:szCs w:val="28"/>
        </w:rPr>
      </w:pPr>
    </w:p>
    <w:p w:rsidR="006D2D69" w:rsidRPr="00C21D4D" w:rsidRDefault="006D2D69" w:rsidP="006D2D69">
      <w:pPr>
        <w:ind w:left="5954"/>
        <w:jc w:val="center"/>
        <w:rPr>
          <w:sz w:val="28"/>
          <w:szCs w:val="28"/>
          <w:lang w:eastAsia="zh-CN"/>
        </w:rPr>
      </w:pPr>
      <w:r w:rsidRPr="00C21D4D">
        <w:rPr>
          <w:sz w:val="28"/>
          <w:szCs w:val="28"/>
          <w:lang w:eastAsia="zh-CN"/>
        </w:rPr>
        <w:t>УТВЕРЖДЕН</w:t>
      </w:r>
    </w:p>
    <w:p w:rsidR="006D2D69" w:rsidRPr="00C21D4D" w:rsidRDefault="006D2D69" w:rsidP="006D2D69">
      <w:pPr>
        <w:ind w:left="5954"/>
        <w:jc w:val="both"/>
        <w:rPr>
          <w:sz w:val="28"/>
          <w:szCs w:val="28"/>
          <w:lang w:eastAsia="zh-CN"/>
        </w:rPr>
      </w:pPr>
      <w:r w:rsidRPr="00C21D4D">
        <w:rPr>
          <w:sz w:val="28"/>
          <w:szCs w:val="28"/>
          <w:lang w:eastAsia="zh-CN"/>
        </w:rPr>
        <w:t>Постановлением Администрации</w:t>
      </w:r>
      <w:r>
        <w:rPr>
          <w:sz w:val="28"/>
          <w:szCs w:val="28"/>
          <w:lang w:eastAsia="zh-CN"/>
        </w:rPr>
        <w:t xml:space="preserve"> </w:t>
      </w:r>
      <w:r w:rsidR="00140B57">
        <w:rPr>
          <w:sz w:val="28"/>
          <w:szCs w:val="28"/>
          <w:lang w:eastAsia="zh-CN"/>
        </w:rPr>
        <w:t>Снегиревского</w:t>
      </w:r>
      <w:r w:rsidRPr="00C21D4D">
        <w:rPr>
          <w:sz w:val="28"/>
          <w:szCs w:val="28"/>
          <w:lang w:eastAsia="zh-CN"/>
        </w:rPr>
        <w:t xml:space="preserve"> сельского поселения</w:t>
      </w:r>
    </w:p>
    <w:p w:rsidR="006D2D69" w:rsidRPr="00C21D4D" w:rsidRDefault="006D2D69" w:rsidP="006D2D69">
      <w:pPr>
        <w:ind w:left="595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Шумячского</w:t>
      </w:r>
      <w:r w:rsidRPr="00C21D4D">
        <w:rPr>
          <w:sz w:val="28"/>
          <w:szCs w:val="28"/>
          <w:lang w:eastAsia="zh-CN"/>
        </w:rPr>
        <w:t xml:space="preserve"> района Смоленской области</w:t>
      </w:r>
      <w:r>
        <w:rPr>
          <w:sz w:val="28"/>
          <w:szCs w:val="28"/>
          <w:lang w:eastAsia="zh-CN"/>
        </w:rPr>
        <w:t xml:space="preserve"> </w:t>
      </w:r>
      <w:r w:rsidRPr="00C21D4D">
        <w:rPr>
          <w:sz w:val="28"/>
          <w:szCs w:val="28"/>
          <w:lang w:eastAsia="zh-CN"/>
        </w:rPr>
        <w:t xml:space="preserve">от </w:t>
      </w:r>
      <w:r w:rsidR="00140B57">
        <w:rPr>
          <w:sz w:val="28"/>
          <w:szCs w:val="28"/>
          <w:lang w:eastAsia="zh-CN"/>
        </w:rPr>
        <w:t>10</w:t>
      </w:r>
      <w:r>
        <w:rPr>
          <w:sz w:val="28"/>
          <w:szCs w:val="28"/>
          <w:lang w:eastAsia="zh-CN"/>
        </w:rPr>
        <w:t>.0</w:t>
      </w:r>
      <w:r w:rsidR="00140B57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>.</w:t>
      </w:r>
      <w:r w:rsidRPr="00C21D4D">
        <w:rPr>
          <w:sz w:val="28"/>
          <w:szCs w:val="28"/>
          <w:lang w:eastAsia="zh-CN"/>
        </w:rPr>
        <w:t>2020 года №</w:t>
      </w:r>
      <w:r>
        <w:rPr>
          <w:sz w:val="28"/>
          <w:szCs w:val="28"/>
          <w:lang w:eastAsia="zh-CN"/>
        </w:rPr>
        <w:t xml:space="preserve"> </w:t>
      </w:r>
      <w:r w:rsidR="00AD4897">
        <w:rPr>
          <w:sz w:val="28"/>
          <w:szCs w:val="28"/>
          <w:lang w:eastAsia="zh-CN"/>
        </w:rPr>
        <w:t>3</w:t>
      </w:r>
      <w:r w:rsidR="00140B57">
        <w:rPr>
          <w:sz w:val="28"/>
          <w:szCs w:val="28"/>
          <w:lang w:eastAsia="zh-CN"/>
        </w:rPr>
        <w:t>2</w:t>
      </w:r>
    </w:p>
    <w:p w:rsidR="006D2D69" w:rsidRDefault="006D2D69" w:rsidP="006D2D69">
      <w:pPr>
        <w:jc w:val="right"/>
        <w:rPr>
          <w:szCs w:val="28"/>
          <w:lang w:eastAsia="zh-CN"/>
        </w:rPr>
      </w:pPr>
    </w:p>
    <w:p w:rsidR="006D2D69" w:rsidRDefault="006D2D69" w:rsidP="006D2D69">
      <w:pPr>
        <w:jc w:val="center"/>
        <w:rPr>
          <w:b/>
          <w:smallCaps/>
          <w:sz w:val="28"/>
        </w:rPr>
      </w:pPr>
    </w:p>
    <w:p w:rsidR="006D2D69" w:rsidRPr="00C21D4D" w:rsidRDefault="006D2D69" w:rsidP="006D2D69">
      <w:pPr>
        <w:pStyle w:val="a5"/>
        <w:rPr>
          <w:sz w:val="28"/>
          <w:szCs w:val="28"/>
        </w:rPr>
      </w:pPr>
      <w:r w:rsidRPr="00C21D4D">
        <w:rPr>
          <w:sz w:val="28"/>
          <w:szCs w:val="28"/>
        </w:rPr>
        <w:t>ПОРЯДОК</w:t>
      </w:r>
    </w:p>
    <w:p w:rsidR="006D2D69" w:rsidRDefault="006D2D69" w:rsidP="006D2D69">
      <w:pPr>
        <w:pStyle w:val="a5"/>
        <w:rPr>
          <w:rFonts w:ascii="Arial" w:hAnsi="Arial" w:cs="Arial"/>
          <w:sz w:val="35"/>
          <w:szCs w:val="35"/>
        </w:rPr>
      </w:pPr>
      <w:r w:rsidRPr="00C21D4D">
        <w:rPr>
          <w:sz w:val="28"/>
          <w:szCs w:val="28"/>
        </w:rPr>
        <w:t xml:space="preserve">составления и ведения кассового плана </w:t>
      </w:r>
      <w:r w:rsidRPr="0083380D">
        <w:rPr>
          <w:sz w:val="28"/>
          <w:szCs w:val="28"/>
        </w:rPr>
        <w:t>исполнения бюджета</w:t>
      </w:r>
      <w:r>
        <w:rPr>
          <w:rFonts w:ascii="Arial" w:hAnsi="Arial" w:cs="Arial"/>
          <w:sz w:val="35"/>
          <w:szCs w:val="35"/>
        </w:rPr>
        <w:t xml:space="preserve"> </w:t>
      </w:r>
    </w:p>
    <w:p w:rsidR="006D2D69" w:rsidRPr="00C21D4D" w:rsidRDefault="00140B57" w:rsidP="006D2D69">
      <w:pPr>
        <w:pStyle w:val="a5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6D2D69" w:rsidRPr="00C21D4D">
        <w:rPr>
          <w:sz w:val="28"/>
          <w:szCs w:val="28"/>
        </w:rPr>
        <w:t xml:space="preserve"> сельского поселения </w:t>
      </w:r>
      <w:r w:rsidR="006D2D69">
        <w:rPr>
          <w:sz w:val="28"/>
          <w:szCs w:val="28"/>
        </w:rPr>
        <w:t>Шумячского</w:t>
      </w:r>
      <w:r w:rsidR="006D2D69" w:rsidRPr="00C21D4D">
        <w:rPr>
          <w:sz w:val="28"/>
          <w:szCs w:val="28"/>
        </w:rPr>
        <w:t xml:space="preserve"> района Смоленской области</w:t>
      </w:r>
    </w:p>
    <w:p w:rsidR="006D2D69" w:rsidRDefault="006D2D69" w:rsidP="006D2D69">
      <w:pPr>
        <w:jc w:val="center"/>
        <w:rPr>
          <w:b/>
        </w:rPr>
      </w:pPr>
    </w:p>
    <w:p w:rsidR="006D2D69" w:rsidRDefault="006D2D69" w:rsidP="006D2D69">
      <w:pPr>
        <w:jc w:val="center"/>
        <w:rPr>
          <w:sz w:val="28"/>
        </w:rPr>
      </w:pPr>
      <w:r w:rsidRPr="003E72E5">
        <w:rPr>
          <w:b/>
          <w:sz w:val="28"/>
          <w:lang w:val="en-US"/>
        </w:rPr>
        <w:t>I</w:t>
      </w:r>
      <w:r w:rsidRPr="003E72E5">
        <w:rPr>
          <w:b/>
          <w:sz w:val="28"/>
        </w:rPr>
        <w:t>. Общие положения</w:t>
      </w:r>
    </w:p>
    <w:p w:rsidR="006D2D69" w:rsidRPr="00490EAD" w:rsidRDefault="006D2D69" w:rsidP="006D2D69">
      <w:pPr>
        <w:ind w:firstLine="709"/>
        <w:jc w:val="both"/>
        <w:rPr>
          <w:sz w:val="28"/>
          <w:szCs w:val="28"/>
        </w:rPr>
      </w:pPr>
      <w:r w:rsidRPr="00490EAD">
        <w:rPr>
          <w:sz w:val="28"/>
          <w:szCs w:val="28"/>
        </w:rPr>
        <w:t xml:space="preserve">1.1. Настоящий Порядок (далее - Порядок) определяет правила составления и ведения кассового плана </w:t>
      </w:r>
      <w:r w:rsidRPr="0083380D">
        <w:rPr>
          <w:sz w:val="28"/>
          <w:szCs w:val="28"/>
        </w:rPr>
        <w:t>исполнения бюджета</w:t>
      </w:r>
      <w:r w:rsidRPr="00490EAD">
        <w:rPr>
          <w:sz w:val="28"/>
          <w:szCs w:val="28"/>
        </w:rPr>
        <w:t xml:space="preserve"> </w:t>
      </w:r>
      <w:r w:rsidR="00140B57">
        <w:rPr>
          <w:sz w:val="28"/>
          <w:szCs w:val="28"/>
        </w:rPr>
        <w:t>Снегиревского</w:t>
      </w:r>
      <w:r w:rsidRPr="00490EA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Шумячского</w:t>
      </w:r>
      <w:r w:rsidRPr="00490EAD">
        <w:rPr>
          <w:sz w:val="28"/>
          <w:szCs w:val="28"/>
        </w:rPr>
        <w:t xml:space="preserve"> района Смоленской области (далее – кассовый план) в соответствии со статьями 217</w:t>
      </w:r>
      <w:r>
        <w:rPr>
          <w:sz w:val="28"/>
          <w:szCs w:val="28"/>
        </w:rPr>
        <w:t>.1.</w:t>
      </w:r>
      <w:r w:rsidRPr="00490EAD">
        <w:rPr>
          <w:sz w:val="28"/>
          <w:szCs w:val="28"/>
        </w:rPr>
        <w:t xml:space="preserve"> и 226</w:t>
      </w:r>
      <w:r>
        <w:rPr>
          <w:sz w:val="28"/>
          <w:szCs w:val="28"/>
        </w:rPr>
        <w:t>.1.</w:t>
      </w:r>
      <w:r w:rsidRPr="00490EAD">
        <w:rPr>
          <w:sz w:val="28"/>
          <w:szCs w:val="28"/>
        </w:rPr>
        <w:t xml:space="preserve"> Бюджетного кодекса Ро</w:t>
      </w:r>
      <w:r w:rsidRPr="00490EAD">
        <w:rPr>
          <w:sz w:val="28"/>
          <w:szCs w:val="28"/>
        </w:rPr>
        <w:t>с</w:t>
      </w:r>
      <w:r w:rsidRPr="00490EAD">
        <w:rPr>
          <w:sz w:val="28"/>
          <w:szCs w:val="28"/>
        </w:rPr>
        <w:t>сийской Федерации (далее – Бюджетный кодекс)</w:t>
      </w:r>
      <w:r w:rsidR="00AD4897">
        <w:rPr>
          <w:sz w:val="28"/>
          <w:szCs w:val="28"/>
        </w:rPr>
        <w:t>.</w:t>
      </w:r>
    </w:p>
    <w:p w:rsidR="006D2D69" w:rsidRPr="00B77DA2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37F8F">
        <w:rPr>
          <w:sz w:val="28"/>
          <w:szCs w:val="28"/>
        </w:rPr>
        <w:t>.</w:t>
      </w:r>
      <w:r>
        <w:rPr>
          <w:sz w:val="28"/>
          <w:szCs w:val="28"/>
        </w:rPr>
        <w:t xml:space="preserve"> Под кассовым планом понимается прогноз кассовых поступлений в бюджет </w:t>
      </w:r>
      <w:r w:rsidR="00140B57">
        <w:rPr>
          <w:sz w:val="28"/>
          <w:szCs w:val="28"/>
        </w:rPr>
        <w:t>Снегиревского</w:t>
      </w:r>
      <w:r w:rsidRPr="00490EAD">
        <w:rPr>
          <w:sz w:val="28"/>
          <w:szCs w:val="28"/>
        </w:rPr>
        <w:t xml:space="preserve"> сельского поселения </w:t>
      </w:r>
      <w:r w:rsidR="0099195C">
        <w:rPr>
          <w:sz w:val="28"/>
          <w:szCs w:val="28"/>
        </w:rPr>
        <w:t>Шумячского</w:t>
      </w:r>
      <w:r w:rsidRPr="00490EA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бюджет сельского поселения) и кассовых выплат из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>в соответствующем периоде текущего финансового года.</w:t>
      </w:r>
      <w:r w:rsidRPr="007D1FEC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Кассовый план составляется н</w:t>
      </w:r>
      <w:r w:rsidRPr="00444F4E">
        <w:rPr>
          <w:sz w:val="28"/>
          <w:szCs w:val="28"/>
        </w:rPr>
        <w:t xml:space="preserve">а </w:t>
      </w:r>
      <w:r w:rsidRPr="00444F4E">
        <w:rPr>
          <w:sz w:val="28"/>
        </w:rPr>
        <w:t>планируемый</w:t>
      </w:r>
      <w:r w:rsidRPr="00444F4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вартал с помесячной разбивкой по </w:t>
      </w:r>
      <w:r w:rsidRPr="00B77DA2">
        <w:rPr>
          <w:sz w:val="28"/>
          <w:szCs w:val="28"/>
        </w:rPr>
        <w:t>форме согласно пр</w:t>
      </w:r>
      <w:r w:rsidRPr="00B77DA2">
        <w:rPr>
          <w:sz w:val="28"/>
          <w:szCs w:val="28"/>
        </w:rPr>
        <w:t>и</w:t>
      </w:r>
      <w:r w:rsidRPr="00B77DA2">
        <w:rPr>
          <w:sz w:val="28"/>
          <w:szCs w:val="28"/>
        </w:rPr>
        <w:t>ложению №1 к настоящему Порядку.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Составление и ведение кассового плана осуществляется ведущим специалистом администрации сельского поселения</w:t>
      </w:r>
      <w:r w:rsidRPr="00FE4F0F">
        <w:rPr>
          <w:color w:val="FF0000"/>
          <w:sz w:val="28"/>
          <w:szCs w:val="28"/>
        </w:rPr>
        <w:t xml:space="preserve"> </w:t>
      </w:r>
      <w:r w:rsidRPr="00843BAB">
        <w:rPr>
          <w:sz w:val="28"/>
          <w:szCs w:val="28"/>
        </w:rPr>
        <w:t>на основании</w:t>
      </w:r>
      <w:r>
        <w:rPr>
          <w:sz w:val="28"/>
          <w:szCs w:val="28"/>
        </w:rPr>
        <w:t>: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доходам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II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расходам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III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показателей для кассового плана по источникам финансирования дефицита бюджета сельского поселения, составляемых в порядке, предусмотренном главой </w:t>
      </w:r>
      <w:r>
        <w:rPr>
          <w:sz w:val="28"/>
          <w:szCs w:val="28"/>
          <w:lang w:val="en-US"/>
        </w:rPr>
        <w:t>IV</w:t>
      </w:r>
      <w:r w:rsidRPr="00716AC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6D2D69" w:rsidRPr="00444F4E" w:rsidRDefault="006D2D69" w:rsidP="006D2D6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  <w:r w:rsidRPr="00444F4E">
        <w:rPr>
          <w:sz w:val="28"/>
          <w:szCs w:val="28"/>
        </w:rPr>
        <w:tab/>
      </w:r>
    </w:p>
    <w:p w:rsidR="006D2D69" w:rsidRDefault="006D2D69" w:rsidP="006D2D69">
      <w:pPr>
        <w:jc w:val="center"/>
        <w:rPr>
          <w:b/>
          <w:sz w:val="28"/>
        </w:rPr>
      </w:pPr>
      <w:r w:rsidRPr="00444F4E">
        <w:rPr>
          <w:b/>
          <w:sz w:val="28"/>
          <w:lang w:val="en-US"/>
        </w:rPr>
        <w:t>II</w:t>
      </w:r>
      <w:r w:rsidRPr="00444F4E">
        <w:rPr>
          <w:b/>
          <w:sz w:val="28"/>
        </w:rPr>
        <w:t xml:space="preserve">. </w:t>
      </w:r>
      <w:r>
        <w:rPr>
          <w:b/>
          <w:sz w:val="28"/>
        </w:rPr>
        <w:t>Порядок с</w:t>
      </w:r>
      <w:r w:rsidRPr="00444F4E">
        <w:rPr>
          <w:b/>
          <w:sz w:val="28"/>
        </w:rPr>
        <w:t>оставлени</w:t>
      </w:r>
      <w:r>
        <w:rPr>
          <w:b/>
          <w:sz w:val="28"/>
        </w:rPr>
        <w:t xml:space="preserve">я показателей для </w:t>
      </w:r>
      <w:r w:rsidRPr="00444F4E">
        <w:rPr>
          <w:b/>
          <w:sz w:val="28"/>
        </w:rPr>
        <w:t xml:space="preserve">кассового плана </w:t>
      </w:r>
    </w:p>
    <w:p w:rsidR="006D2D69" w:rsidRDefault="006D2D69" w:rsidP="006D2D69">
      <w:pPr>
        <w:jc w:val="center"/>
        <w:rPr>
          <w:b/>
          <w:sz w:val="28"/>
          <w:szCs w:val="28"/>
        </w:rPr>
      </w:pPr>
      <w:r w:rsidRPr="00444F4E">
        <w:rPr>
          <w:b/>
          <w:sz w:val="28"/>
        </w:rPr>
        <w:t>по доходам</w:t>
      </w:r>
      <w:r w:rsidRPr="00751A85">
        <w:rPr>
          <w:sz w:val="28"/>
          <w:szCs w:val="28"/>
        </w:rPr>
        <w:t xml:space="preserve"> </w:t>
      </w:r>
      <w:r w:rsidRPr="00751A85">
        <w:rPr>
          <w:b/>
          <w:sz w:val="28"/>
          <w:szCs w:val="28"/>
        </w:rPr>
        <w:t>бюдж</w:t>
      </w:r>
      <w:r w:rsidRPr="00751A85">
        <w:rPr>
          <w:b/>
          <w:sz w:val="28"/>
          <w:szCs w:val="28"/>
        </w:rPr>
        <w:t>е</w:t>
      </w:r>
      <w:r w:rsidRPr="00751A85">
        <w:rPr>
          <w:b/>
          <w:sz w:val="28"/>
          <w:szCs w:val="28"/>
        </w:rPr>
        <w:t xml:space="preserve">та </w:t>
      </w:r>
      <w:r>
        <w:rPr>
          <w:b/>
          <w:sz w:val="28"/>
          <w:szCs w:val="28"/>
        </w:rPr>
        <w:t>сельского поселения</w:t>
      </w:r>
    </w:p>
    <w:p w:rsidR="006D2D69" w:rsidRDefault="006D2D69" w:rsidP="006D2D69">
      <w:pPr>
        <w:jc w:val="center"/>
        <w:rPr>
          <w:sz w:val="28"/>
        </w:rPr>
      </w:pPr>
    </w:p>
    <w:p w:rsidR="006D2D69" w:rsidRDefault="006D2D69" w:rsidP="006D2D69">
      <w:pPr>
        <w:ind w:firstLine="720"/>
        <w:jc w:val="both"/>
        <w:rPr>
          <w:sz w:val="28"/>
        </w:rPr>
      </w:pPr>
      <w:r>
        <w:rPr>
          <w:sz w:val="28"/>
        </w:rPr>
        <w:t>2.1. Составление показателей для кассового плана по доходам бюджета сельского поселения производится по форме документа «кассовый план поступлений» согласно приложению № 2 к настоящему Порядку по кодам классиф</w:t>
      </w:r>
      <w:r>
        <w:rPr>
          <w:sz w:val="28"/>
        </w:rPr>
        <w:t>и</w:t>
      </w:r>
      <w:r>
        <w:rPr>
          <w:sz w:val="28"/>
        </w:rPr>
        <w:t>кации доходов бюджетов с учетом возврата (доходов от возврата) остатков целевых межбюджетных трансфертов прошлых лет, а также возврата доходов, осуществляемых по заявлениям плательщиков, и связи с уточнением кода классификации д</w:t>
      </w:r>
      <w:r>
        <w:rPr>
          <w:sz w:val="28"/>
        </w:rPr>
        <w:t>о</w:t>
      </w:r>
      <w:r>
        <w:rPr>
          <w:sz w:val="28"/>
        </w:rPr>
        <w:t xml:space="preserve">ходов бюджетов. </w:t>
      </w:r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2.2. </w:t>
      </w:r>
      <w:r>
        <w:rPr>
          <w:sz w:val="28"/>
          <w:szCs w:val="28"/>
        </w:rPr>
        <w:t>Составление показателей для кассового плана по доходам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до 20</w:t>
      </w:r>
      <w:r w:rsidRPr="00C8198B">
        <w:rPr>
          <w:sz w:val="28"/>
          <w:szCs w:val="28"/>
        </w:rPr>
        <w:t xml:space="preserve"> числа месяца, предшествующего планируемому </w:t>
      </w:r>
      <w:r>
        <w:rPr>
          <w:sz w:val="28"/>
          <w:szCs w:val="28"/>
        </w:rPr>
        <w:t>кварталу</w:t>
      </w:r>
      <w:r w:rsidRPr="00122937">
        <w:rPr>
          <w:sz w:val="28"/>
          <w:szCs w:val="28"/>
        </w:rPr>
        <w:t>,</w:t>
      </w:r>
      <w:r w:rsidRPr="00681980"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в котором будет осуществляться ведение кассового плана</w:t>
      </w:r>
      <w:r>
        <w:rPr>
          <w:sz w:val="28"/>
          <w:szCs w:val="28"/>
        </w:rPr>
        <w:t xml:space="preserve"> с подписанием документа </w:t>
      </w:r>
      <w:r w:rsidRPr="001D447B">
        <w:rPr>
          <w:sz w:val="28"/>
          <w:szCs w:val="28"/>
        </w:rPr>
        <w:t>«касс</w:t>
      </w:r>
      <w:r w:rsidRPr="001D447B">
        <w:rPr>
          <w:sz w:val="28"/>
          <w:szCs w:val="28"/>
        </w:rPr>
        <w:t>о</w:t>
      </w:r>
      <w:r w:rsidRPr="001D447B">
        <w:rPr>
          <w:sz w:val="28"/>
          <w:szCs w:val="28"/>
        </w:rPr>
        <w:t>вый план поступлений»</w:t>
      </w:r>
      <w:r w:rsidRPr="0037460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872ADD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Порядку:</w:t>
      </w:r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главными администраторами доходов бюджета сельского поселения (далее –</w:t>
      </w:r>
      <w:r w:rsidRPr="00AE3FB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 администраторы доходов) – органами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по закрепленным видам доходов бюджета сельского поселения;</w:t>
      </w:r>
    </w:p>
    <w:p w:rsidR="006D2D69" w:rsidRPr="00002621" w:rsidRDefault="006D2D69" w:rsidP="006D2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бухгалтером Администрации сельского поселения по доходам, (за исключением межбюджетных трансфертов, поступающих из федерального и областного бюджетов) и доходам бюджета сельского поселения, администраторами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не являются органы исполнительной власти поселения;</w:t>
      </w:r>
    </w:p>
    <w:p w:rsidR="006D2D69" w:rsidRDefault="006D2D69" w:rsidP="006D2D69">
      <w:pPr>
        <w:jc w:val="center"/>
        <w:rPr>
          <w:b/>
          <w:sz w:val="28"/>
        </w:rPr>
      </w:pPr>
    </w:p>
    <w:p w:rsidR="006D2D69" w:rsidRDefault="006D2D69" w:rsidP="006D2D69">
      <w:pPr>
        <w:jc w:val="center"/>
        <w:rPr>
          <w:b/>
          <w:sz w:val="28"/>
        </w:rPr>
      </w:pPr>
      <w:r w:rsidRPr="004F7DF2">
        <w:rPr>
          <w:b/>
          <w:sz w:val="28"/>
          <w:lang w:val="en-US"/>
        </w:rPr>
        <w:t>III</w:t>
      </w:r>
      <w:r w:rsidRPr="004F7DF2">
        <w:rPr>
          <w:b/>
          <w:sz w:val="28"/>
        </w:rPr>
        <w:t xml:space="preserve">. Порядок составления показателей для кассового плана по </w:t>
      </w:r>
    </w:p>
    <w:p w:rsidR="006D2D69" w:rsidRDefault="006D2D69" w:rsidP="006D2D69">
      <w:pPr>
        <w:jc w:val="center"/>
        <w:rPr>
          <w:b/>
          <w:sz w:val="28"/>
          <w:szCs w:val="28"/>
        </w:rPr>
      </w:pPr>
      <w:r w:rsidRPr="00751A85">
        <w:rPr>
          <w:b/>
          <w:sz w:val="28"/>
        </w:rPr>
        <w:t xml:space="preserve">расходам </w:t>
      </w:r>
      <w:r w:rsidRPr="00751A85">
        <w:rPr>
          <w:b/>
          <w:sz w:val="28"/>
          <w:szCs w:val="28"/>
        </w:rPr>
        <w:t>бю</w:t>
      </w:r>
      <w:r w:rsidRPr="00751A8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жета сельского поселения</w:t>
      </w:r>
    </w:p>
    <w:p w:rsidR="006D2D69" w:rsidRPr="00751A85" w:rsidRDefault="006D2D69" w:rsidP="006D2D69">
      <w:pPr>
        <w:jc w:val="center"/>
        <w:rPr>
          <w:b/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3.1. Составление показателей для кассового плана по расходам бюджета сельского поселения на планируемый квартал производится без детал</w:t>
      </w:r>
      <w:r>
        <w:rPr>
          <w:sz w:val="28"/>
        </w:rPr>
        <w:t>и</w:t>
      </w:r>
      <w:r>
        <w:rPr>
          <w:sz w:val="28"/>
        </w:rPr>
        <w:t>зации бюджетной классификации главным распорядителем средств бюджета сельского поселения (далее главный распорядитель средств) по админис</w:t>
      </w:r>
      <w:r>
        <w:rPr>
          <w:sz w:val="28"/>
        </w:rPr>
        <w:t>т</w:t>
      </w:r>
      <w:r>
        <w:rPr>
          <w:sz w:val="28"/>
        </w:rPr>
        <w:t>рируемым расходам.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2937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показателей для</w:t>
      </w:r>
      <w:r w:rsidRPr="00122937">
        <w:rPr>
          <w:sz w:val="28"/>
          <w:szCs w:val="28"/>
        </w:rPr>
        <w:t xml:space="preserve"> кассового плана по расходам </w:t>
      </w:r>
      <w:r>
        <w:rPr>
          <w:sz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производится в пределах бюджетных ассигнований, утвержденных сводной бюджетной росписью и доведенных лимитов бюджетных об</w:t>
      </w:r>
      <w:r w:rsidRPr="00122937">
        <w:rPr>
          <w:sz w:val="28"/>
          <w:szCs w:val="28"/>
        </w:rPr>
        <w:t>я</w:t>
      </w:r>
      <w:r w:rsidRPr="00122937">
        <w:rPr>
          <w:sz w:val="28"/>
          <w:szCs w:val="28"/>
        </w:rPr>
        <w:t>зательств</w:t>
      </w:r>
      <w:r>
        <w:rPr>
          <w:sz w:val="28"/>
          <w:szCs w:val="28"/>
        </w:rPr>
        <w:t>.</w:t>
      </w:r>
      <w:r w:rsidRPr="00122937">
        <w:rPr>
          <w:sz w:val="28"/>
          <w:szCs w:val="28"/>
        </w:rPr>
        <w:t xml:space="preserve"> </w:t>
      </w:r>
    </w:p>
    <w:p w:rsidR="006D2D69" w:rsidRPr="009458B3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14438">
        <w:rPr>
          <w:sz w:val="28"/>
        </w:rPr>
        <w:t>3</w:t>
      </w:r>
      <w:r>
        <w:rPr>
          <w:sz w:val="28"/>
        </w:rPr>
        <w:t>.3. Для составления показателей кассового плана по расходам главный распорядитель средств бюджета сельского поселения не позднее 20 числа м</w:t>
      </w:r>
      <w:r>
        <w:rPr>
          <w:sz w:val="28"/>
        </w:rPr>
        <w:t>е</w:t>
      </w:r>
      <w:r>
        <w:rPr>
          <w:sz w:val="28"/>
        </w:rPr>
        <w:t>сяца, пред</w:t>
      </w:r>
      <w:r w:rsidRPr="009458B3">
        <w:rPr>
          <w:sz w:val="28"/>
        </w:rPr>
        <w:t>шествующего планируемому кварталу, представляют</w:t>
      </w:r>
      <w:r>
        <w:rPr>
          <w:sz w:val="28"/>
        </w:rPr>
        <w:t xml:space="preserve"> </w:t>
      </w:r>
      <w:r w:rsidRPr="009458B3">
        <w:rPr>
          <w:sz w:val="28"/>
          <w:szCs w:val="28"/>
        </w:rPr>
        <w:t xml:space="preserve">в целом в отношении главного распорядителя на </w:t>
      </w:r>
      <w:r w:rsidRPr="009458B3">
        <w:rPr>
          <w:sz w:val="28"/>
        </w:rPr>
        <w:t>планируемый</w:t>
      </w:r>
      <w:r w:rsidRPr="009458B3">
        <w:rPr>
          <w:sz w:val="28"/>
          <w:szCs w:val="28"/>
        </w:rPr>
        <w:t xml:space="preserve"> квартал </w:t>
      </w:r>
      <w:r w:rsidRPr="009458B3">
        <w:rPr>
          <w:sz w:val="28"/>
        </w:rPr>
        <w:t>по форме согласно приложению № 3 к настоящему Поря</w:t>
      </w:r>
      <w:r w:rsidRPr="009458B3">
        <w:rPr>
          <w:sz w:val="28"/>
        </w:rPr>
        <w:t>д</w:t>
      </w:r>
      <w:r w:rsidRPr="009458B3">
        <w:rPr>
          <w:sz w:val="28"/>
        </w:rPr>
        <w:t>ку.</w:t>
      </w:r>
    </w:p>
    <w:p w:rsidR="006D2D69" w:rsidRDefault="006D2D69" w:rsidP="006D2D69">
      <w:pPr>
        <w:ind w:firstLine="709"/>
        <w:jc w:val="both"/>
        <w:rPr>
          <w:sz w:val="28"/>
          <w:szCs w:val="28"/>
        </w:rPr>
      </w:pPr>
      <w:r w:rsidRPr="009458B3">
        <w:rPr>
          <w:sz w:val="28"/>
        </w:rPr>
        <w:t xml:space="preserve">3.4. </w:t>
      </w:r>
      <w:r w:rsidRPr="00122937">
        <w:rPr>
          <w:sz w:val="28"/>
          <w:szCs w:val="28"/>
        </w:rPr>
        <w:t>В случае, если возникший ка</w:t>
      </w:r>
      <w:r w:rsidRPr="00122937">
        <w:rPr>
          <w:sz w:val="28"/>
          <w:szCs w:val="28"/>
        </w:rPr>
        <w:t>с</w:t>
      </w:r>
      <w:r w:rsidRPr="00122937">
        <w:rPr>
          <w:sz w:val="28"/>
          <w:szCs w:val="28"/>
        </w:rPr>
        <w:t xml:space="preserve">совый разрыв в </w:t>
      </w:r>
      <w:r>
        <w:rPr>
          <w:sz w:val="28"/>
          <w:szCs w:val="28"/>
        </w:rPr>
        <w:t>планируемом периоде</w:t>
      </w:r>
      <w:r w:rsidRPr="00122937">
        <w:rPr>
          <w:sz w:val="28"/>
          <w:szCs w:val="28"/>
        </w:rPr>
        <w:t>, не может быть обеспечен кредитными ресурсами исходя из сроков их привлеч</w:t>
      </w:r>
      <w:r w:rsidRPr="00122937">
        <w:rPr>
          <w:sz w:val="28"/>
          <w:szCs w:val="28"/>
        </w:rPr>
        <w:t>е</w:t>
      </w:r>
      <w:r w:rsidRPr="00122937">
        <w:rPr>
          <w:sz w:val="28"/>
          <w:szCs w:val="28"/>
        </w:rPr>
        <w:t xml:space="preserve">ния, показатели по расходам, </w:t>
      </w:r>
      <w:r>
        <w:rPr>
          <w:sz w:val="28"/>
          <w:szCs w:val="28"/>
        </w:rPr>
        <w:t>отраженные в заявках на финансирование,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главным распорядителем средств</w:t>
      </w:r>
      <w:r w:rsidRPr="00122937"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уменьшаются</w:t>
      </w:r>
      <w:r w:rsidRPr="0012293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122937">
        <w:rPr>
          <w:sz w:val="28"/>
          <w:szCs w:val="28"/>
        </w:rPr>
        <w:t>.</w:t>
      </w:r>
    </w:p>
    <w:p w:rsidR="006D2D69" w:rsidRDefault="006D2D69" w:rsidP="006D2D69">
      <w:pPr>
        <w:jc w:val="both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Порядок составления показателей для кассового плана по источникам финансирования дефицита бюджета сельского поселения</w:t>
      </w:r>
    </w:p>
    <w:p w:rsidR="006D2D69" w:rsidRDefault="006D2D69" w:rsidP="006D2D69">
      <w:pPr>
        <w:autoSpaceDE w:val="0"/>
        <w:autoSpaceDN w:val="0"/>
        <w:adjustRightInd w:val="0"/>
        <w:jc w:val="center"/>
        <w:rPr>
          <w:sz w:val="28"/>
        </w:rPr>
      </w:pPr>
    </w:p>
    <w:p w:rsidR="006D2D69" w:rsidRPr="00CF6026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4.1. Составление показателей для кассового плана по источникам финансир</w:t>
      </w:r>
      <w:r>
        <w:rPr>
          <w:sz w:val="28"/>
        </w:rPr>
        <w:t>о</w:t>
      </w:r>
      <w:r>
        <w:rPr>
          <w:sz w:val="28"/>
        </w:rPr>
        <w:t xml:space="preserve">вания дефицита </w:t>
      </w:r>
      <w:r w:rsidRPr="00CD49C5">
        <w:rPr>
          <w:sz w:val="28"/>
        </w:rPr>
        <w:t xml:space="preserve">бюджета </w:t>
      </w:r>
      <w:r>
        <w:rPr>
          <w:sz w:val="28"/>
        </w:rPr>
        <w:t>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>производится с полной детализацией кодов бюджетной классификации по форме «кассовый план посту</w:t>
      </w:r>
      <w:r>
        <w:rPr>
          <w:sz w:val="28"/>
        </w:rPr>
        <w:t>п</w:t>
      </w:r>
      <w:r>
        <w:rPr>
          <w:sz w:val="28"/>
        </w:rPr>
        <w:t xml:space="preserve">лений </w:t>
      </w:r>
      <w:r w:rsidRPr="00CF6026">
        <w:rPr>
          <w:sz w:val="28"/>
        </w:rPr>
        <w:t xml:space="preserve">по источникам финансирования дефицита бюджета </w:t>
      </w:r>
      <w:r>
        <w:rPr>
          <w:sz w:val="28"/>
        </w:rPr>
        <w:t>сельского поселения</w:t>
      </w:r>
      <w:r w:rsidRPr="00CF6026">
        <w:rPr>
          <w:sz w:val="28"/>
        </w:rPr>
        <w:t>» согласно приложению №</w:t>
      </w:r>
      <w:r>
        <w:rPr>
          <w:sz w:val="28"/>
        </w:rPr>
        <w:t xml:space="preserve"> </w:t>
      </w:r>
      <w:r w:rsidRPr="00CF6026">
        <w:rPr>
          <w:sz w:val="28"/>
        </w:rPr>
        <w:t xml:space="preserve">4 к настоящему Порядку и «кассовый план выплат по источникам финансирования дефицита </w:t>
      </w:r>
      <w:r>
        <w:rPr>
          <w:sz w:val="28"/>
        </w:rPr>
        <w:t>сельского поселения</w:t>
      </w:r>
      <w:r w:rsidRPr="00CF6026">
        <w:rPr>
          <w:sz w:val="28"/>
        </w:rPr>
        <w:t>» с</w:t>
      </w:r>
      <w:r w:rsidRPr="00CF6026">
        <w:rPr>
          <w:sz w:val="28"/>
        </w:rPr>
        <w:t>о</w:t>
      </w:r>
      <w:r w:rsidRPr="00CF6026">
        <w:rPr>
          <w:sz w:val="28"/>
        </w:rPr>
        <w:t>гласно приложению №</w:t>
      </w:r>
      <w:r>
        <w:rPr>
          <w:sz w:val="28"/>
        </w:rPr>
        <w:t xml:space="preserve"> </w:t>
      </w:r>
      <w:r w:rsidRPr="00CF6026">
        <w:rPr>
          <w:sz w:val="28"/>
        </w:rPr>
        <w:t xml:space="preserve">5 к настоящему </w:t>
      </w:r>
      <w:r>
        <w:rPr>
          <w:sz w:val="28"/>
        </w:rPr>
        <w:t>Порядку главным администратором</w:t>
      </w:r>
      <w:r w:rsidRPr="00CF6026">
        <w:rPr>
          <w:sz w:val="28"/>
        </w:rPr>
        <w:t xml:space="preserve"> исто</w:t>
      </w:r>
      <w:r w:rsidRPr="00CF6026">
        <w:rPr>
          <w:sz w:val="28"/>
        </w:rPr>
        <w:t>ч</w:t>
      </w:r>
      <w:r w:rsidRPr="00CF6026">
        <w:rPr>
          <w:sz w:val="28"/>
        </w:rPr>
        <w:t xml:space="preserve">ников финансирования дефицита бюджета </w:t>
      </w:r>
      <w:r>
        <w:rPr>
          <w:sz w:val="28"/>
        </w:rPr>
        <w:t>сельского поселения</w:t>
      </w:r>
      <w:r w:rsidRPr="00CF6026">
        <w:rPr>
          <w:sz w:val="28"/>
        </w:rPr>
        <w:t xml:space="preserve"> по администрируемым исто</w:t>
      </w:r>
      <w:r w:rsidRPr="00CF6026">
        <w:rPr>
          <w:sz w:val="28"/>
        </w:rPr>
        <w:t>ч</w:t>
      </w:r>
      <w:r w:rsidRPr="00CF6026">
        <w:rPr>
          <w:sz w:val="28"/>
        </w:rPr>
        <w:t>никам финансирования дефицита бюджета.</w:t>
      </w:r>
    </w:p>
    <w:p w:rsidR="006D2D69" w:rsidRPr="00D8376E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76E">
        <w:rPr>
          <w:sz w:val="28"/>
        </w:rPr>
        <w:lastRenderedPageBreak/>
        <w:t xml:space="preserve">4.2. </w:t>
      </w:r>
      <w:r>
        <w:rPr>
          <w:sz w:val="28"/>
        </w:rPr>
        <w:t>Главный администратор</w:t>
      </w:r>
      <w:r w:rsidRPr="00D8376E">
        <w:rPr>
          <w:sz w:val="28"/>
        </w:rPr>
        <w:t xml:space="preserve"> источников финансирования дефицита бюджета </w:t>
      </w:r>
      <w:r>
        <w:rPr>
          <w:sz w:val="28"/>
        </w:rPr>
        <w:t>сельского поселения</w:t>
      </w:r>
      <w:r w:rsidRPr="00D8376E">
        <w:rPr>
          <w:sz w:val="28"/>
        </w:rPr>
        <w:t xml:space="preserve"> формирование документов</w:t>
      </w:r>
      <w:r>
        <w:rPr>
          <w:sz w:val="28"/>
        </w:rPr>
        <w:t>,</w:t>
      </w:r>
      <w:r w:rsidRPr="00D8376E">
        <w:rPr>
          <w:sz w:val="28"/>
        </w:rPr>
        <w:t xml:space="preserve"> согласно прилож</w:t>
      </w:r>
      <w:r w:rsidRPr="00D8376E">
        <w:rPr>
          <w:sz w:val="28"/>
        </w:rPr>
        <w:t>е</w:t>
      </w:r>
      <w:r w:rsidRPr="00D8376E">
        <w:rPr>
          <w:sz w:val="28"/>
        </w:rPr>
        <w:t>нию № 4 и согласно приложению №</w:t>
      </w:r>
      <w:r>
        <w:rPr>
          <w:sz w:val="28"/>
        </w:rPr>
        <w:t xml:space="preserve"> </w:t>
      </w:r>
      <w:r w:rsidRPr="00D8376E">
        <w:rPr>
          <w:sz w:val="28"/>
        </w:rPr>
        <w:t>5</w:t>
      </w:r>
      <w:r>
        <w:rPr>
          <w:sz w:val="28"/>
        </w:rPr>
        <w:t>,</w:t>
      </w:r>
      <w:r w:rsidRPr="00D8376E">
        <w:rPr>
          <w:sz w:val="28"/>
        </w:rPr>
        <w:t xml:space="preserve"> осуществляют не позднее 20 числа месяца пл</w:t>
      </w:r>
      <w:r w:rsidRPr="00D8376E">
        <w:rPr>
          <w:sz w:val="28"/>
        </w:rPr>
        <w:t>а</w:t>
      </w:r>
      <w:r w:rsidRPr="00D8376E">
        <w:rPr>
          <w:sz w:val="28"/>
        </w:rPr>
        <w:t>нируемого периода, в котором будет осуществляться ведение кассового плана, и являются основанием для формирования показателей для кассового плана: «ка</w:t>
      </w:r>
      <w:r w:rsidRPr="00D8376E">
        <w:rPr>
          <w:sz w:val="28"/>
        </w:rPr>
        <w:t>с</w:t>
      </w:r>
      <w:r w:rsidRPr="00D8376E">
        <w:rPr>
          <w:sz w:val="28"/>
        </w:rPr>
        <w:t>совые поступления по источникам финансирования дефицита бюджета</w:t>
      </w:r>
      <w:r>
        <w:rPr>
          <w:sz w:val="28"/>
        </w:rPr>
        <w:t xml:space="preserve"> сельского поселения</w:t>
      </w:r>
      <w:r w:rsidRPr="00D8376E">
        <w:rPr>
          <w:sz w:val="28"/>
        </w:rPr>
        <w:t>», «кассовые выплаты по источникам финансирования д</w:t>
      </w:r>
      <w:r w:rsidRPr="00D8376E">
        <w:rPr>
          <w:sz w:val="28"/>
        </w:rPr>
        <w:t>е</w:t>
      </w:r>
      <w:r w:rsidRPr="00D8376E">
        <w:rPr>
          <w:sz w:val="28"/>
        </w:rPr>
        <w:t>фицита бюджета</w:t>
      </w:r>
      <w:r>
        <w:rPr>
          <w:sz w:val="28"/>
        </w:rPr>
        <w:t xml:space="preserve"> сельского поселения</w:t>
      </w:r>
      <w:r w:rsidRPr="00D8376E">
        <w:rPr>
          <w:sz w:val="28"/>
        </w:rPr>
        <w:t>».</w:t>
      </w: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jc w:val="center"/>
        <w:rPr>
          <w:b/>
          <w:sz w:val="28"/>
        </w:rPr>
      </w:pPr>
      <w:r w:rsidRPr="008C501A">
        <w:rPr>
          <w:b/>
          <w:sz w:val="28"/>
          <w:lang w:val="en-US"/>
        </w:rPr>
        <w:t>V</w:t>
      </w:r>
      <w:r w:rsidRPr="008C501A">
        <w:rPr>
          <w:b/>
          <w:sz w:val="28"/>
        </w:rPr>
        <w:t xml:space="preserve">. Порядок ведения кассового плана и внесение изменений в него </w:t>
      </w:r>
    </w:p>
    <w:p w:rsidR="006D2D69" w:rsidRPr="008C501A" w:rsidRDefault="006D2D69" w:rsidP="006D2D69">
      <w:pPr>
        <w:autoSpaceDE w:val="0"/>
        <w:autoSpaceDN w:val="0"/>
        <w:adjustRightInd w:val="0"/>
        <w:jc w:val="center"/>
        <w:rPr>
          <w:sz w:val="28"/>
        </w:rPr>
      </w:pP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501A">
        <w:rPr>
          <w:sz w:val="28"/>
        </w:rPr>
        <w:t xml:space="preserve">5.1. Кассовый план на планируемый квартал с помесячной разбивкой составляется </w:t>
      </w:r>
      <w:r>
        <w:rPr>
          <w:sz w:val="28"/>
        </w:rPr>
        <w:t>ведущим специалистом</w:t>
      </w:r>
      <w:r w:rsidRPr="008C501A">
        <w:rPr>
          <w:sz w:val="28"/>
        </w:rPr>
        <w:t xml:space="preserve"> </w:t>
      </w:r>
      <w:r w:rsidRPr="008C501A">
        <w:rPr>
          <w:sz w:val="28"/>
          <w:szCs w:val="28"/>
        </w:rPr>
        <w:t xml:space="preserve">по форме согласно приложению </w:t>
      </w:r>
      <w:r w:rsidRPr="008C501A">
        <w:rPr>
          <w:sz w:val="28"/>
        </w:rPr>
        <w:t>№</w:t>
      </w:r>
      <w:r>
        <w:rPr>
          <w:sz w:val="28"/>
        </w:rPr>
        <w:t xml:space="preserve"> </w:t>
      </w:r>
      <w:r w:rsidRPr="008C501A">
        <w:rPr>
          <w:sz w:val="28"/>
        </w:rPr>
        <w:t>1 к настоящему Порядку и не позднее 29 числа месяца, предшествующего планируем</w:t>
      </w:r>
      <w:r w:rsidRPr="008C501A">
        <w:rPr>
          <w:sz w:val="28"/>
        </w:rPr>
        <w:t>о</w:t>
      </w:r>
      <w:r w:rsidRPr="008C501A">
        <w:rPr>
          <w:sz w:val="28"/>
        </w:rPr>
        <w:t>му периоду, в котором</w:t>
      </w:r>
      <w:r>
        <w:rPr>
          <w:sz w:val="28"/>
        </w:rPr>
        <w:t xml:space="preserve"> будет осуществляться ведение кассового плана и представляется на подпись Главе муниципального образования (или лицу, исполня</w:t>
      </w:r>
      <w:r>
        <w:rPr>
          <w:sz w:val="28"/>
        </w:rPr>
        <w:t>ю</w:t>
      </w:r>
      <w:r>
        <w:rPr>
          <w:sz w:val="28"/>
        </w:rPr>
        <w:t xml:space="preserve">щему его обязанности). 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5.2. Подписанный Главой муниципального образования (или лицом, испо</w:t>
      </w:r>
      <w:r>
        <w:rPr>
          <w:sz w:val="28"/>
        </w:rPr>
        <w:t>л</w:t>
      </w:r>
      <w:r>
        <w:rPr>
          <w:sz w:val="28"/>
        </w:rPr>
        <w:t>няющим его обязанности) кассовый план в части кассовых выплат одновременно я</w:t>
      </w:r>
      <w:r>
        <w:rPr>
          <w:sz w:val="28"/>
        </w:rPr>
        <w:t>в</w:t>
      </w:r>
      <w:r>
        <w:rPr>
          <w:sz w:val="28"/>
        </w:rPr>
        <w:t>ляется предельными объемами финансирования.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</w:t>
      </w:r>
      <w:r w:rsidRPr="00CA4B1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Зачисление средств на лиц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вой счет главного распорядителя средств производится в пределах кассового плана:</w:t>
      </w: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>- по расходам бюджета сельского поселения (за исключением расходов, осуществляемых за счет целевых безвозмездных поступлений) в первый рабочий день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сяца без разбивки </w:t>
      </w:r>
      <w:r w:rsidRPr="000B4E4C">
        <w:rPr>
          <w:sz w:val="28"/>
          <w:szCs w:val="28"/>
        </w:rPr>
        <w:t>по кодам классификации расходов бюджетов</w:t>
      </w:r>
      <w:r>
        <w:rPr>
          <w:sz w:val="28"/>
          <w:szCs w:val="28"/>
        </w:rPr>
        <w:t>;</w:t>
      </w:r>
    </w:p>
    <w:p w:rsidR="006D2D69" w:rsidRDefault="006D2D69" w:rsidP="006D2D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расходам, осуществляемым за счет целевых средств, поступивших из облас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и других бюджетов бюджетной системы (при условии, что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тивно-правовыми актами не определена норма учета данных средств через лицевые счета) – по мере поступления средств и представления платежных документов главным распорядителем на поступление указанных средств с разби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по кодам классификации расходов бюджетов.</w:t>
      </w:r>
    </w:p>
    <w:p w:rsidR="006D2D69" w:rsidRDefault="006D2D69" w:rsidP="006D2D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5.4. </w:t>
      </w:r>
      <w:r>
        <w:rPr>
          <w:sz w:val="28"/>
          <w:szCs w:val="28"/>
        </w:rPr>
        <w:t>Зачисление средств на лицевой счет</w:t>
      </w:r>
      <w:r w:rsidRPr="0022748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D168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0E5EC4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сельского поселения,</w:t>
      </w:r>
      <w:r w:rsidRPr="001F157D">
        <w:rPr>
          <w:sz w:val="28"/>
          <w:szCs w:val="28"/>
        </w:rPr>
        <w:t xml:space="preserve"> </w:t>
      </w:r>
      <w:r>
        <w:rPr>
          <w:sz w:val="28"/>
          <w:szCs w:val="28"/>
        </w:rPr>
        <w:t>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значенные</w:t>
      </w:r>
      <w:r w:rsidRPr="000E5EC4">
        <w:rPr>
          <w:sz w:val="28"/>
          <w:szCs w:val="28"/>
        </w:rPr>
        <w:t xml:space="preserve"> для учета операций по погашению источников финанси</w:t>
      </w:r>
      <w:r>
        <w:rPr>
          <w:sz w:val="28"/>
          <w:szCs w:val="28"/>
        </w:rPr>
        <w:t>рования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цита бюджета, производится по мере необходимости проведения выплат в пределах 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сового плана.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F13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sz w:val="28"/>
          <w:szCs w:val="28"/>
        </w:rPr>
        <w:t xml:space="preserve"> ходе исполнения бюджета сельского поселения показатели кассового плана </w:t>
      </w:r>
      <w:r>
        <w:rPr>
          <w:sz w:val="28"/>
        </w:rPr>
        <w:t xml:space="preserve">по кассовым поступлениям и кассовым выплатам </w:t>
      </w:r>
      <w:r>
        <w:rPr>
          <w:sz w:val="28"/>
          <w:szCs w:val="28"/>
        </w:rPr>
        <w:t>могут быть изменены. Уточнение показателей кассового плана производится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6D2D69" w:rsidRPr="00122937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.1</w:t>
      </w:r>
      <w:r>
        <w:rPr>
          <w:sz w:val="28"/>
          <w:szCs w:val="28"/>
        </w:rPr>
        <w:t>. Внесения изменений в решение о</w:t>
      </w:r>
      <w:r w:rsidRPr="0012293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поселения.</w:t>
      </w:r>
    </w:p>
    <w:p w:rsidR="006D2D69" w:rsidRPr="00122937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122937">
        <w:rPr>
          <w:sz w:val="28"/>
          <w:szCs w:val="28"/>
        </w:rPr>
        <w:t>Внесения изменений в сводную бюджетную роспись бюджета в сл</w:t>
      </w:r>
      <w:r w:rsidRPr="00122937">
        <w:rPr>
          <w:sz w:val="28"/>
          <w:szCs w:val="28"/>
        </w:rPr>
        <w:t>у</w:t>
      </w:r>
      <w:r w:rsidRPr="00122937">
        <w:rPr>
          <w:sz w:val="28"/>
          <w:szCs w:val="28"/>
        </w:rPr>
        <w:t>чаях, установленных статьей 217</w:t>
      </w:r>
      <w:r>
        <w:rPr>
          <w:sz w:val="28"/>
          <w:szCs w:val="28"/>
        </w:rPr>
        <w:t xml:space="preserve"> и 232</w:t>
      </w:r>
      <w:r w:rsidRPr="0012293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D2D69" w:rsidRPr="00C12A88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12A88">
        <w:rPr>
          <w:sz w:val="28"/>
          <w:szCs w:val="28"/>
        </w:rPr>
        <w:t>.3. Отклонения ожидаемого исполнения показателей для кассового плана по доходам, расходам и источникам финансирования дефицита бюджета утве</w:t>
      </w:r>
      <w:r w:rsidRPr="00C12A88">
        <w:rPr>
          <w:sz w:val="28"/>
          <w:szCs w:val="28"/>
        </w:rPr>
        <w:t>р</w:t>
      </w:r>
      <w:r w:rsidRPr="00C12A88">
        <w:rPr>
          <w:sz w:val="28"/>
          <w:szCs w:val="28"/>
        </w:rPr>
        <w:t>жденным показателям.</w:t>
      </w:r>
    </w:p>
    <w:p w:rsidR="006D2D69" w:rsidRDefault="006D2D69" w:rsidP="006D2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C12A88">
        <w:rPr>
          <w:sz w:val="28"/>
          <w:szCs w:val="28"/>
        </w:rPr>
        <w:t>. Предложения по изменению кассового плана представляются не более 1 раза в месяц до 25</w:t>
      </w:r>
      <w:r w:rsidRPr="004B25A3">
        <w:rPr>
          <w:sz w:val="28"/>
          <w:szCs w:val="28"/>
        </w:rPr>
        <w:t xml:space="preserve"> числа текущего </w:t>
      </w:r>
      <w:r w:rsidRPr="00C103A2">
        <w:rPr>
          <w:sz w:val="28"/>
          <w:szCs w:val="28"/>
        </w:rPr>
        <w:t>месяца включительно</w:t>
      </w:r>
      <w:r w:rsidRPr="00B97489">
        <w:rPr>
          <w:sz w:val="28"/>
          <w:szCs w:val="28"/>
        </w:rPr>
        <w:t>. В случае, если 25 чи</w:t>
      </w:r>
      <w:r w:rsidRPr="00B97489">
        <w:rPr>
          <w:sz w:val="28"/>
          <w:szCs w:val="28"/>
        </w:rPr>
        <w:t>с</w:t>
      </w:r>
      <w:r w:rsidRPr="00B97489">
        <w:rPr>
          <w:sz w:val="28"/>
          <w:szCs w:val="28"/>
        </w:rPr>
        <w:t xml:space="preserve">ло месяца приходится на выходной или праздничный день, срок представления предложений не переносится. 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60">
        <w:rPr>
          <w:sz w:val="28"/>
          <w:szCs w:val="28"/>
        </w:rPr>
        <w:t>По целевым средства</w:t>
      </w:r>
      <w:r>
        <w:rPr>
          <w:sz w:val="28"/>
          <w:szCs w:val="28"/>
        </w:rPr>
        <w:t xml:space="preserve">м, поступившим из областного </w:t>
      </w:r>
      <w:r w:rsidRPr="00C76560">
        <w:rPr>
          <w:sz w:val="28"/>
          <w:szCs w:val="28"/>
        </w:rPr>
        <w:t>бюджета</w:t>
      </w:r>
      <w:r w:rsidRPr="00B31F9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25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 месяца, изменения в кассовый план принимаются до 1 числа </w:t>
      </w:r>
      <w:r w:rsidRPr="00014282">
        <w:rPr>
          <w:sz w:val="28"/>
          <w:szCs w:val="28"/>
        </w:rPr>
        <w:t>месяца, следу</w:t>
      </w:r>
      <w:r w:rsidRPr="00014282">
        <w:rPr>
          <w:sz w:val="28"/>
          <w:szCs w:val="28"/>
        </w:rPr>
        <w:t>ю</w:t>
      </w:r>
      <w:r w:rsidRPr="00014282">
        <w:rPr>
          <w:sz w:val="28"/>
          <w:szCs w:val="28"/>
        </w:rPr>
        <w:t>щего за мес</w:t>
      </w:r>
      <w:r w:rsidRPr="00014282">
        <w:rPr>
          <w:sz w:val="28"/>
          <w:szCs w:val="28"/>
        </w:rPr>
        <w:t>я</w:t>
      </w:r>
      <w:r w:rsidRPr="00014282">
        <w:rPr>
          <w:sz w:val="28"/>
          <w:szCs w:val="28"/>
        </w:rPr>
        <w:t>цем изменений.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D2D69" w:rsidSect="00B727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 w:rsidRPr="00C21D4D">
        <w:lastRenderedPageBreak/>
        <w:t>Приложение №1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>
        <w:t>к</w:t>
      </w:r>
      <w:r w:rsidRPr="00C21D4D">
        <w:t xml:space="preserve"> Порядку составления и ведения</w:t>
      </w:r>
    </w:p>
    <w:p w:rsidR="006D2D69" w:rsidRDefault="006D2D69" w:rsidP="006D2D69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кассового плана исполнения бюджета</w:t>
      </w:r>
    </w:p>
    <w:p w:rsidR="006D2D69" w:rsidRDefault="006D2D69" w:rsidP="006D2D69"/>
    <w:p w:rsidR="006D2D69" w:rsidRDefault="006D2D69" w:rsidP="006D2D69"/>
    <w:tbl>
      <w:tblPr>
        <w:tblW w:w="14757" w:type="dxa"/>
        <w:tblInd w:w="93" w:type="dxa"/>
        <w:tblLook w:val="04A0"/>
      </w:tblPr>
      <w:tblGrid>
        <w:gridCol w:w="8237"/>
        <w:gridCol w:w="2268"/>
        <w:gridCol w:w="820"/>
        <w:gridCol w:w="739"/>
        <w:gridCol w:w="223"/>
        <w:gridCol w:w="1195"/>
        <w:gridCol w:w="1275"/>
      </w:tblGrid>
      <w:tr w:rsidR="006D2D69" w:rsidTr="00B7276D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6D2D69" w:rsidTr="00B7276D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бюджета </w:t>
            </w:r>
            <w:r w:rsidR="00140B57">
              <w:rPr>
                <w:sz w:val="28"/>
                <w:szCs w:val="28"/>
              </w:rPr>
              <w:t>Снегиревского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99195C">
              <w:rPr>
                <w:sz w:val="28"/>
                <w:szCs w:val="28"/>
              </w:rPr>
              <w:t>Шумячского</w:t>
            </w:r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6D2D69" w:rsidRDefault="006D2D69" w:rsidP="00B7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квартал ______ года</w:t>
            </w:r>
          </w:p>
        </w:tc>
      </w:tr>
      <w:tr w:rsidR="006D2D69" w:rsidTr="00B7276D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Кассовый план - ВСЕГО  (рублей)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в том числе:</w:t>
            </w:r>
          </w:p>
        </w:tc>
      </w:tr>
      <w:tr w:rsidR="006D2D69" w:rsidTr="00B7276D">
        <w:trPr>
          <w:trHeight w:val="51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1-й месяц квартала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2-й месяц квартала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3-й месяц квартала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счете на начало периода: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Налоговые и неналоговые 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Безвозмездные поступления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5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поступления по источникам финансирования дефицита бюджета поселения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(без учёта расходов, осуществляемых за счёт целевых безвозмездных поступлений)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выплаты, осуществляемые за счёт целевых средств, поступивших из областного бюджета  и других бюджетов бюджетной системы РФ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r w:rsidRPr="00C21D4D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по источникам финансирования дефицита бюджета поселения-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счёте на конец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 </w:t>
            </w: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2"/>
                <w:szCs w:val="12"/>
              </w:rPr>
            </w:pP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Руководитель главного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  <w:tr w:rsidR="006D2D69" w:rsidTr="00B7276D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"_________" ______________________________20______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</w:tr>
      <w:tr w:rsidR="006D2D69" w:rsidTr="00B7276D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</w:tr>
      <w:tr w:rsidR="006D2D69" w:rsidTr="00B7276D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</w:tr>
    </w:tbl>
    <w:p w:rsidR="006D2D69" w:rsidRDefault="006D2D69" w:rsidP="006D2D69">
      <w:pPr>
        <w:sectPr w:rsidR="006D2D69" w:rsidSect="00B7276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/>
      </w:tblPr>
      <w:tblGrid>
        <w:gridCol w:w="5013"/>
        <w:gridCol w:w="982"/>
        <w:gridCol w:w="652"/>
        <w:gridCol w:w="1227"/>
        <w:gridCol w:w="1227"/>
        <w:gridCol w:w="1227"/>
      </w:tblGrid>
      <w:tr w:rsidR="006D2D69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431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  <w:rPr>
                <w:bCs/>
              </w:rPr>
            </w:pPr>
            <w:r w:rsidRPr="00C21D4D">
              <w:rPr>
                <w:bCs/>
              </w:rPr>
              <w:t>Приложение № 2</w:t>
            </w:r>
          </w:p>
          <w:p w:rsidR="006D2D69" w:rsidRPr="00C21D4D" w:rsidRDefault="006D2D69" w:rsidP="00B7276D">
            <w:pPr>
              <w:jc w:val="right"/>
            </w:pPr>
            <w:r w:rsidRPr="00C21D4D">
              <w:t>к Порядку составления и ведения</w:t>
            </w:r>
          </w:p>
          <w:p w:rsidR="006D2D69" w:rsidRPr="00C21D4D" w:rsidRDefault="006D2D69" w:rsidP="00B7276D">
            <w:pPr>
              <w:jc w:val="right"/>
            </w:pPr>
            <w:r w:rsidRPr="00C21D4D">
              <w:t xml:space="preserve">кассового плана </w:t>
            </w:r>
            <w:r>
              <w:t>исполнения бюджета</w:t>
            </w:r>
            <w:r w:rsidRPr="00C21D4D">
              <w:t xml:space="preserve"> </w:t>
            </w:r>
          </w:p>
          <w:p w:rsidR="006D2D69" w:rsidRPr="00C21D4D" w:rsidRDefault="006D2D69" w:rsidP="00B7276D">
            <w:pPr>
              <w:jc w:val="right"/>
              <w:rPr>
                <w:b/>
                <w:bCs/>
              </w:rPr>
            </w:pPr>
          </w:p>
        </w:tc>
      </w:tr>
      <w:tr w:rsidR="006D2D69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доходов)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1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на___квартал 20___года</w:t>
            </w:r>
          </w:p>
        </w:tc>
      </w:tr>
      <w:tr w:rsidR="006D2D69" w:rsidRPr="00C21D4D" w:rsidTr="00B7276D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right"/>
            </w:pPr>
            <w:r w:rsidRPr="00C21D4D">
              <w:t>в руб.</w:t>
            </w:r>
          </w:p>
        </w:tc>
      </w:tr>
      <w:tr w:rsidR="006D2D69" w:rsidRPr="00C21D4D" w:rsidTr="00B7276D">
        <w:trPr>
          <w:trHeight w:val="27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Прогноз кассовых поступлений - ВСЕГО        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в том числе:</w:t>
            </w:r>
          </w:p>
        </w:tc>
      </w:tr>
      <w:tr w:rsidR="006D2D69" w:rsidRPr="00C21D4D" w:rsidTr="00B7276D">
        <w:trPr>
          <w:trHeight w:val="810"/>
        </w:trPr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1-й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2-й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C21D4D" w:rsidRDefault="006D2D69" w:rsidP="00B7276D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3-й месяц квартала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</w:tr>
      <w:tr w:rsidR="006D2D69" w:rsidRPr="00C21D4D" w:rsidTr="00B7276D">
        <w:trPr>
          <w:trHeight w:val="33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ИТОГО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Примечание _____________________________________________________________________________</w:t>
            </w:r>
          </w:p>
        </w:tc>
      </w:tr>
      <w:tr w:rsidR="006D2D69" w:rsidRPr="00C21D4D" w:rsidTr="00B7276D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(наименование документа основания, причины внесения изменений)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Руководитель главного распорядителя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7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средств бюджета муниципального об</w:t>
            </w:r>
            <w:r>
              <w:t>разования     ___________</w:t>
            </w:r>
            <w:r w:rsidRPr="00C21D4D">
              <w:t xml:space="preserve">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>
              <w:t xml:space="preserve">        </w:t>
            </w:r>
            <w:r w:rsidRPr="00C21D4D"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255"/>
        </w:trPr>
        <w:tc>
          <w:tcPr>
            <w:tcW w:w="66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r w:rsidRPr="00C21D4D">
              <w:t xml:space="preserve">Главный бухгалтер главного распорядителя </w:t>
            </w:r>
          </w:p>
          <w:p w:rsidR="006D2D69" w:rsidRDefault="006D2D69" w:rsidP="00B7276D">
            <w:r>
              <w:t>с</w:t>
            </w:r>
            <w:r w:rsidRPr="00C21D4D">
              <w:t>редств бюджета муници</w:t>
            </w:r>
            <w:r>
              <w:t>пального образования      __________</w:t>
            </w:r>
          </w:p>
          <w:p w:rsidR="006D2D69" w:rsidRPr="00C21D4D" w:rsidRDefault="006D2D69" w:rsidP="00B7276D">
            <w:pPr>
              <w:tabs>
                <w:tab w:val="left" w:pos="5206"/>
              </w:tabs>
            </w:pPr>
            <w:r>
              <w:t xml:space="preserve">   </w:t>
            </w:r>
            <w:r w:rsidRPr="00C21D4D">
              <w:t xml:space="preserve"> </w:t>
            </w:r>
            <w:r>
              <w:tab/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6D2D69" w:rsidRPr="00C21D4D" w:rsidTr="00B7276D">
        <w:trPr>
          <w:trHeight w:val="255"/>
        </w:trPr>
        <w:tc>
          <w:tcPr>
            <w:tcW w:w="66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Исполнитель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 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 xml:space="preserve">(подпись)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C21D4D" w:rsidRDefault="006D2D69" w:rsidP="00B7276D">
            <w:pPr>
              <w:jc w:val="center"/>
            </w:pPr>
            <w:r w:rsidRPr="00C21D4D">
              <w:t>(расшифровка подписи)</w:t>
            </w:r>
          </w:p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>
            <w:r w:rsidRPr="00C21D4D">
              <w:t xml:space="preserve">Дата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  <w:tr w:rsidR="006D2D69" w:rsidRPr="00C21D4D" w:rsidTr="00B7276D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C21D4D" w:rsidRDefault="006D2D69" w:rsidP="00B7276D"/>
        </w:tc>
      </w:tr>
    </w:tbl>
    <w:p w:rsidR="006D2D69" w:rsidRDefault="006D2D69" w:rsidP="006D2D69">
      <w:pPr>
        <w:sectPr w:rsidR="006D2D69" w:rsidSect="00B727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6D2D69" w:rsidRPr="00C21D4D" w:rsidRDefault="006D2D69" w:rsidP="006D2D69">
      <w:pPr>
        <w:jc w:val="right"/>
      </w:pPr>
      <w:r w:rsidRPr="00C21D4D">
        <w:t>к Порядку составления и ведения</w:t>
      </w:r>
    </w:p>
    <w:p w:rsidR="006D2D69" w:rsidRPr="00C21D4D" w:rsidRDefault="006D2D69" w:rsidP="006D2D69">
      <w:pPr>
        <w:jc w:val="right"/>
      </w:pPr>
      <w:r w:rsidRPr="00C21D4D">
        <w:t xml:space="preserve">кассового плана </w:t>
      </w:r>
      <w:r>
        <w:t>исполнения бюджета</w:t>
      </w:r>
      <w:r w:rsidRPr="00C21D4D">
        <w:t xml:space="preserve"> </w:t>
      </w:r>
    </w:p>
    <w:tbl>
      <w:tblPr>
        <w:tblW w:w="21348" w:type="dxa"/>
        <w:tblInd w:w="93" w:type="dxa"/>
        <w:tblLayout w:type="fixed"/>
        <w:tblLook w:val="04A0"/>
      </w:tblPr>
      <w:tblGrid>
        <w:gridCol w:w="3643"/>
        <w:gridCol w:w="2184"/>
        <w:gridCol w:w="992"/>
        <w:gridCol w:w="993"/>
        <w:gridCol w:w="992"/>
        <w:gridCol w:w="1701"/>
        <w:gridCol w:w="744"/>
        <w:gridCol w:w="532"/>
        <w:gridCol w:w="969"/>
        <w:gridCol w:w="165"/>
        <w:gridCol w:w="458"/>
        <w:gridCol w:w="676"/>
        <w:gridCol w:w="705"/>
        <w:gridCol w:w="117"/>
        <w:gridCol w:w="119"/>
        <w:gridCol w:w="117"/>
        <w:gridCol w:w="383"/>
        <w:gridCol w:w="236"/>
        <w:gridCol w:w="241"/>
        <w:gridCol w:w="236"/>
        <w:gridCol w:w="500"/>
        <w:gridCol w:w="477"/>
        <w:gridCol w:w="977"/>
        <w:gridCol w:w="260"/>
        <w:gridCol w:w="717"/>
        <w:gridCol w:w="260"/>
        <w:gridCol w:w="977"/>
        <w:gridCol w:w="977"/>
      </w:tblGrid>
      <w:tr w:rsidR="006D2D69" w:rsidTr="00B7276D">
        <w:trPr>
          <w:gridAfter w:val="12"/>
          <w:wAfter w:w="6241" w:type="dxa"/>
          <w:trHeight w:val="510"/>
        </w:trPr>
        <w:tc>
          <w:tcPr>
            <w:tcW w:w="1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ЗАЯВКА  бюджетополучателя</w:t>
            </w: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на финансирование на ____   квартал 20____   года</w:t>
            </w: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22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главного распорядителя средств бюджета муниципального образования)</w:t>
            </w:r>
          </w:p>
        </w:tc>
      </w:tr>
      <w:tr w:rsidR="006D2D69" w:rsidTr="00B7276D">
        <w:trPr>
          <w:gridAfter w:val="16"/>
          <w:wAfter w:w="7299" w:type="dxa"/>
          <w:trHeight w:val="58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внесения изменений: _________________________________________________________________________________________________________________</w:t>
            </w:r>
          </w:p>
        </w:tc>
      </w:tr>
      <w:tr w:rsidR="006D2D69" w:rsidTr="00B7276D">
        <w:trPr>
          <w:gridAfter w:val="16"/>
          <w:wAfter w:w="7299" w:type="dxa"/>
          <w:trHeight w:val="1650"/>
        </w:trPr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Код ведомства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кассовых выплат (без учёта расходов, осуществляемых за счет целевых безвозмездных поступлений) - всего,  рублей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Объём кассовых выплат за счёт целевых средств,поступивших из областного бюджета и других бюджетов бюджетной системы РФ - всего,  рублей</w:t>
            </w:r>
          </w:p>
        </w:tc>
      </w:tr>
      <w:tr w:rsidR="006D2D69" w:rsidTr="00B7276D">
        <w:trPr>
          <w:gridAfter w:val="16"/>
          <w:wAfter w:w="7299" w:type="dxa"/>
          <w:trHeight w:val="28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финансирования,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6D2D69" w:rsidTr="00B7276D">
        <w:trPr>
          <w:gridAfter w:val="16"/>
          <w:wAfter w:w="7299" w:type="dxa"/>
          <w:trHeight w:val="70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69" w:rsidRPr="00D0100D" w:rsidRDefault="006D2D69" w:rsidP="00B727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6D2D69" w:rsidTr="00B7276D">
        <w:trPr>
          <w:gridAfter w:val="16"/>
          <w:wAfter w:w="7299" w:type="dxa"/>
          <w:trHeight w:val="45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18"/>
                <w:szCs w:val="18"/>
              </w:rPr>
            </w:pPr>
            <w:r w:rsidRPr="00D010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9" w:rsidRPr="00D0100D" w:rsidRDefault="006D2D69" w:rsidP="00B72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D69" w:rsidTr="00B7276D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6"/>
          <w:wAfter w:w="7299" w:type="dxa"/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>Руководитель главного распорядителя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3"/>
          <w:wAfter w:w="2214" w:type="dxa"/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 xml:space="preserve">средств бюджета муниципального образования     __________________          ______________________________           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2"/>
          <w:wAfter w:w="6241" w:type="dxa"/>
          <w:trHeight w:val="300"/>
        </w:trPr>
        <w:tc>
          <w:tcPr>
            <w:tcW w:w="1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gridAfter w:val="12"/>
          <w:wAfter w:w="6241" w:type="dxa"/>
          <w:trHeight w:val="315"/>
        </w:trPr>
        <w:tc>
          <w:tcPr>
            <w:tcW w:w="12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  <w:p w:rsidR="006D2D69" w:rsidRDefault="006D2D69" w:rsidP="00B7276D">
            <w:r>
              <w:t>Главный бухгалтер главного распорядителя    _____________________           ___________________________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D2D69" w:rsidTr="00B7276D">
        <w:trPr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r>
              <w:t xml:space="preserve">средств бюджета муниципального образования              </w:t>
            </w:r>
            <w:r>
              <w:rPr>
                <w:sz w:val="20"/>
                <w:szCs w:val="20"/>
              </w:rPr>
              <w:t xml:space="preserve">(подпись)                                             (расшифровка подписи) 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D2D69" w:rsidTr="00B7276D">
        <w:trPr>
          <w:trHeight w:val="300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М.П.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D2D69" w:rsidRDefault="006D2D69" w:rsidP="006D2D69">
      <w:pPr>
        <w:sectPr w:rsidR="006D2D69" w:rsidSect="00B7276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D2D69" w:rsidRPr="00C21D4D" w:rsidRDefault="006D2D69" w:rsidP="006D2D69">
      <w:pPr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6D2D69" w:rsidRPr="00C21D4D" w:rsidRDefault="006D2D69" w:rsidP="006D2D69">
      <w:pPr>
        <w:jc w:val="right"/>
      </w:pPr>
      <w:r w:rsidRPr="00C21D4D">
        <w:t>к Порядку составления и ведения</w:t>
      </w:r>
    </w:p>
    <w:p w:rsidR="006D2D69" w:rsidRPr="00C21D4D" w:rsidRDefault="006D2D69" w:rsidP="006D2D69">
      <w:pPr>
        <w:jc w:val="right"/>
      </w:pPr>
      <w:r w:rsidRPr="00C21D4D">
        <w:t xml:space="preserve">кассового плана </w:t>
      </w:r>
      <w:r>
        <w:t>исполнения бюджета</w:t>
      </w:r>
      <w:r w:rsidRPr="00C21D4D">
        <w:t xml:space="preserve"> </w:t>
      </w:r>
    </w:p>
    <w:p w:rsidR="006D2D69" w:rsidRDefault="006D2D69" w:rsidP="006D2D69"/>
    <w:tbl>
      <w:tblPr>
        <w:tblW w:w="9719" w:type="dxa"/>
        <w:tblInd w:w="93" w:type="dxa"/>
        <w:tblLook w:val="04A0"/>
      </w:tblPr>
      <w:tblGrid>
        <w:gridCol w:w="4816"/>
        <w:gridCol w:w="1613"/>
        <w:gridCol w:w="1613"/>
        <w:gridCol w:w="1677"/>
      </w:tblGrid>
      <w:tr w:rsidR="006D2D69" w:rsidTr="00B7276D">
        <w:trPr>
          <w:trHeight w:val="51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Default="006D2D69" w:rsidP="00B72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источника финансирования дефицита бюджета)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D69" w:rsidRDefault="006D2D69" w:rsidP="00B7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2D69" w:rsidRPr="00671E59" w:rsidTr="00B7276D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поступлений по источникам финансирования дефицита бюджета сельского поселения</w:t>
            </w:r>
          </w:p>
        </w:tc>
      </w:tr>
      <w:tr w:rsidR="006D2D69" w:rsidRPr="00671E59" w:rsidTr="00B7276D">
        <w:trPr>
          <w:trHeight w:val="40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</w:pPr>
            <w:r w:rsidRPr="00671E59">
              <w:t>на_</w:t>
            </w:r>
            <w:r>
              <w:t>__</w:t>
            </w:r>
            <w:r w:rsidRPr="00671E59">
              <w:t>_квартал 20___года</w:t>
            </w:r>
          </w:p>
        </w:tc>
      </w:tr>
      <w:tr w:rsidR="006D2D69" w:rsidRPr="00671E5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6D2D69" w:rsidRPr="00671E59" w:rsidTr="00B7276D">
        <w:trPr>
          <w:trHeight w:val="27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6D2D69" w:rsidRPr="00671E59" w:rsidTr="00B7276D">
        <w:trPr>
          <w:trHeight w:val="810"/>
        </w:trPr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36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3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 источников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</w:tbl>
    <w:p w:rsidR="006D2D69" w:rsidRDefault="006D2D69" w:rsidP="006D2D69">
      <w:pPr>
        <w:sectPr w:rsidR="006D2D69" w:rsidSect="00B727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D69" w:rsidRDefault="006D2D69" w:rsidP="006D2D69">
      <w:pPr>
        <w:jc w:val="right"/>
      </w:pPr>
      <w:r>
        <w:lastRenderedPageBreak/>
        <w:t>Приложение № 5</w:t>
      </w:r>
    </w:p>
    <w:p w:rsidR="006D2D69" w:rsidRDefault="006D2D69" w:rsidP="006D2D69">
      <w:pPr>
        <w:jc w:val="right"/>
      </w:pPr>
      <w:r>
        <w:t>к Порядку составления и ведения</w:t>
      </w:r>
    </w:p>
    <w:p w:rsidR="006D2D69" w:rsidRDefault="006D2D69" w:rsidP="006D2D69">
      <w:pPr>
        <w:jc w:val="right"/>
      </w:pPr>
      <w:r>
        <w:t>кассового плана по бюджету</w:t>
      </w:r>
    </w:p>
    <w:p w:rsidR="006D2D69" w:rsidRPr="00671E59" w:rsidRDefault="006D2D69" w:rsidP="006D2D69"/>
    <w:p w:rsidR="006D2D69" w:rsidRPr="00671E59" w:rsidRDefault="006D2D69" w:rsidP="006D2D69"/>
    <w:p w:rsidR="006D2D69" w:rsidRPr="00671E59" w:rsidRDefault="006D2D69" w:rsidP="006D2D69"/>
    <w:tbl>
      <w:tblPr>
        <w:tblW w:w="9719" w:type="dxa"/>
        <w:tblInd w:w="93" w:type="dxa"/>
        <w:tblLook w:val="04A0"/>
      </w:tblPr>
      <w:tblGrid>
        <w:gridCol w:w="5405"/>
        <w:gridCol w:w="1438"/>
        <w:gridCol w:w="1438"/>
        <w:gridCol w:w="1438"/>
      </w:tblGrid>
      <w:tr w:rsidR="006D2D69" w:rsidRPr="00671E59" w:rsidTr="00B7276D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выплат по источникам финансирования дефицита бюджета сельского поселения</w:t>
            </w:r>
          </w:p>
        </w:tc>
      </w:tr>
      <w:tr w:rsidR="006D2D69" w:rsidRPr="00671E59" w:rsidTr="00B7276D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jc w:val="center"/>
            </w:pPr>
            <w:r w:rsidRPr="00671E59">
              <w:t>на__квартал 20___года</w:t>
            </w:r>
          </w:p>
        </w:tc>
      </w:tr>
      <w:tr w:rsidR="006D2D69" w:rsidRPr="00671E59" w:rsidTr="00B7276D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6D2D69" w:rsidRPr="00671E59" w:rsidTr="00B7276D">
        <w:trPr>
          <w:trHeight w:val="27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6D2D69" w:rsidRPr="00671E59" w:rsidTr="00B7276D">
        <w:trPr>
          <w:trHeight w:val="810"/>
        </w:trPr>
        <w:tc>
          <w:tcPr>
            <w:tcW w:w="5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36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D69" w:rsidRPr="00671E59" w:rsidRDefault="006D2D69" w:rsidP="00B7276D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33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D2D69" w:rsidRPr="00671E59" w:rsidRDefault="006D2D69" w:rsidP="00B7276D">
            <w:r w:rsidRPr="00671E59"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6D2D69" w:rsidRPr="00671E59" w:rsidTr="00B7276D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6D2D69" w:rsidRPr="00671E59" w:rsidTr="00B7276D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D69" w:rsidRPr="00671E59" w:rsidRDefault="006D2D69" w:rsidP="00B7276D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  <w:tr w:rsidR="006D2D69" w:rsidRPr="00671E59" w:rsidTr="00B7276D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69" w:rsidRPr="00671E59" w:rsidRDefault="006D2D69" w:rsidP="00B7276D"/>
        </w:tc>
      </w:tr>
    </w:tbl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66" w:rsidRDefault="00546A66">
      <w:r>
        <w:separator/>
      </w:r>
    </w:p>
  </w:endnote>
  <w:endnote w:type="continuationSeparator" w:id="0">
    <w:p w:rsidR="00546A66" w:rsidRDefault="0054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66" w:rsidRDefault="00546A66">
      <w:r>
        <w:separator/>
      </w:r>
    </w:p>
  </w:footnote>
  <w:footnote w:type="continuationSeparator" w:id="0">
    <w:p w:rsidR="00546A66" w:rsidRDefault="0054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100C8C"/>
    <w:rsid w:val="00130805"/>
    <w:rsid w:val="001315D5"/>
    <w:rsid w:val="00140B57"/>
    <w:rsid w:val="001562C3"/>
    <w:rsid w:val="00157B1D"/>
    <w:rsid w:val="0016792D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68B9"/>
    <w:rsid w:val="004437F8"/>
    <w:rsid w:val="004729CF"/>
    <w:rsid w:val="00481E52"/>
    <w:rsid w:val="004A7214"/>
    <w:rsid w:val="004A7448"/>
    <w:rsid w:val="004D543C"/>
    <w:rsid w:val="004D737B"/>
    <w:rsid w:val="0050227F"/>
    <w:rsid w:val="005316CF"/>
    <w:rsid w:val="005464DD"/>
    <w:rsid w:val="00546A66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D2D69"/>
    <w:rsid w:val="006E32F3"/>
    <w:rsid w:val="006E688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95C"/>
    <w:rsid w:val="00991F1A"/>
    <w:rsid w:val="009A412E"/>
    <w:rsid w:val="009A645C"/>
    <w:rsid w:val="009B4AF5"/>
    <w:rsid w:val="009D467E"/>
    <w:rsid w:val="00A02EB6"/>
    <w:rsid w:val="00A0538E"/>
    <w:rsid w:val="00A07E96"/>
    <w:rsid w:val="00A11512"/>
    <w:rsid w:val="00A343E0"/>
    <w:rsid w:val="00A44FE3"/>
    <w:rsid w:val="00A5129B"/>
    <w:rsid w:val="00A53E19"/>
    <w:rsid w:val="00A668FF"/>
    <w:rsid w:val="00A846C4"/>
    <w:rsid w:val="00AA1613"/>
    <w:rsid w:val="00AA6E6E"/>
    <w:rsid w:val="00AD4897"/>
    <w:rsid w:val="00AE47D2"/>
    <w:rsid w:val="00AE5B5C"/>
    <w:rsid w:val="00AF06C6"/>
    <w:rsid w:val="00B13A67"/>
    <w:rsid w:val="00B13ADC"/>
    <w:rsid w:val="00B166EC"/>
    <w:rsid w:val="00B261BB"/>
    <w:rsid w:val="00B303A9"/>
    <w:rsid w:val="00B3173D"/>
    <w:rsid w:val="00B50CDB"/>
    <w:rsid w:val="00B70592"/>
    <w:rsid w:val="00B7276D"/>
    <w:rsid w:val="00B8169D"/>
    <w:rsid w:val="00BB3BEA"/>
    <w:rsid w:val="00BB7A27"/>
    <w:rsid w:val="00BC5121"/>
    <w:rsid w:val="00BF1880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85151"/>
    <w:rsid w:val="00EA4E94"/>
    <w:rsid w:val="00ED602C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7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9">
    <w:name w:val="List Paragraph"/>
    <w:basedOn w:val="a"/>
    <w:uiPriority w:val="34"/>
    <w:qFormat/>
    <w:rsid w:val="003679B3"/>
    <w:pPr>
      <w:ind w:left="708"/>
    </w:pPr>
  </w:style>
  <w:style w:type="paragraph" w:styleId="aa">
    <w:name w:val="Balloon Text"/>
    <w:basedOn w:val="a"/>
    <w:link w:val="ab"/>
    <w:rsid w:val="00E737D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737DB"/>
    <w:rPr>
      <w:rFonts w:ascii="Tahoma" w:hAnsi="Tahoma" w:cs="Tahoma"/>
      <w:sz w:val="16"/>
      <w:szCs w:val="16"/>
    </w:rPr>
  </w:style>
  <w:style w:type="paragraph" w:styleId="ac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D2D69"/>
    <w:rPr>
      <w:rFonts w:ascii="Arial" w:hAnsi="Arial" w:cs="Arial"/>
      <w:lang w:val="ru-RU" w:eastAsia="ru-RU" w:bidi="ar-SA"/>
    </w:rPr>
  </w:style>
  <w:style w:type="character" w:customStyle="1" w:styleId="a6">
    <w:name w:val="Название Знак"/>
    <w:link w:val="a5"/>
    <w:rsid w:val="006D2D69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Snegirevka</cp:lastModifiedBy>
  <cp:revision>2</cp:revision>
  <cp:lastPrinted>2020-08-12T10:40:00Z</cp:lastPrinted>
  <dcterms:created xsi:type="dcterms:W3CDTF">2020-08-12T10:41:00Z</dcterms:created>
  <dcterms:modified xsi:type="dcterms:W3CDTF">2020-08-12T10:41:00Z</dcterms:modified>
</cp:coreProperties>
</file>